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5F6" w:rsidRPr="006B5355" w:rsidRDefault="007345C5" w:rsidP="00FE69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355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FE69CB" w:rsidRDefault="00FE69CB" w:rsidP="00B32F7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засідання Г</w:t>
      </w:r>
      <w:proofErr w:type="spellStart"/>
      <w:r w:rsidR="007345C5">
        <w:rPr>
          <w:rFonts w:ascii="Times New Roman" w:hAnsi="Times New Roman" w:cs="Times New Roman"/>
          <w:sz w:val="28"/>
          <w:szCs w:val="28"/>
        </w:rPr>
        <w:t>ромадсько</w:t>
      </w:r>
      <w:proofErr w:type="spellEnd"/>
      <w:r w:rsidR="007345C5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7345C5">
        <w:rPr>
          <w:rFonts w:ascii="Times New Roman" w:hAnsi="Times New Roman" w:cs="Times New Roman"/>
          <w:sz w:val="28"/>
          <w:szCs w:val="28"/>
        </w:rPr>
        <w:t xml:space="preserve"> ради при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виконкомі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</w:t>
      </w:r>
      <w:r w:rsidR="007345C5">
        <w:rPr>
          <w:rFonts w:ascii="Times New Roman" w:hAnsi="Times New Roman" w:cs="Times New Roman"/>
          <w:sz w:val="28"/>
          <w:szCs w:val="28"/>
          <w:lang w:val="uk-UA"/>
        </w:rPr>
        <w:t>рганецької</w:t>
      </w:r>
      <w:proofErr w:type="spellEnd"/>
      <w:r w:rsidR="007345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FE69CB" w:rsidRDefault="00FE69CB" w:rsidP="00B32F70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25.06.2021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м. Марганець</w:t>
      </w:r>
    </w:p>
    <w:p w:rsidR="00FE69CB" w:rsidRDefault="00FE69CB" w:rsidP="00B32F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ГОЛОВУВАВ: голова Громадської ради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Коломоєць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С.М.</w:t>
      </w:r>
    </w:p>
    <w:p w:rsidR="00FE69CB" w:rsidRDefault="00FE69CB" w:rsidP="00B32F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СЕКРЕТАР: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Бобровська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Н.Б.</w:t>
      </w:r>
    </w:p>
    <w:p w:rsidR="00FE69CB" w:rsidRDefault="00FE69CB" w:rsidP="00B32F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Члени Громадської ради:  </w:t>
      </w:r>
      <w:proofErr w:type="spellStart"/>
      <w:r w:rsidR="002879C2">
        <w:rPr>
          <w:rFonts w:ascii="Times New Roman" w:hAnsi="Times New Roman" w:cs="Times New Roman"/>
          <w:sz w:val="28"/>
          <w:szCs w:val="28"/>
          <w:lang w:val="uk-UA"/>
        </w:rPr>
        <w:t>Щелоков</w:t>
      </w:r>
      <w:proofErr w:type="spellEnd"/>
      <w:r w:rsidR="002879C2">
        <w:rPr>
          <w:rFonts w:ascii="Times New Roman" w:hAnsi="Times New Roman" w:cs="Times New Roman"/>
          <w:sz w:val="28"/>
          <w:szCs w:val="28"/>
          <w:lang w:val="uk-UA"/>
        </w:rPr>
        <w:t xml:space="preserve"> О.А., </w:t>
      </w:r>
      <w:proofErr w:type="spellStart"/>
      <w:r w:rsidR="002879C2">
        <w:rPr>
          <w:rFonts w:ascii="Times New Roman" w:hAnsi="Times New Roman" w:cs="Times New Roman"/>
          <w:sz w:val="28"/>
          <w:szCs w:val="28"/>
          <w:lang w:val="uk-UA"/>
        </w:rPr>
        <w:t>Рябцева</w:t>
      </w:r>
      <w:proofErr w:type="spellEnd"/>
      <w:r w:rsidR="002879C2">
        <w:rPr>
          <w:rFonts w:ascii="Times New Roman" w:hAnsi="Times New Roman" w:cs="Times New Roman"/>
          <w:sz w:val="28"/>
          <w:szCs w:val="28"/>
          <w:lang w:val="uk-UA"/>
        </w:rPr>
        <w:t xml:space="preserve"> В.Г., Степанов А.С., </w:t>
      </w:r>
      <w:r w:rsidR="002A796D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proofErr w:type="spellStart"/>
      <w:r w:rsidR="002879C2">
        <w:rPr>
          <w:rFonts w:ascii="Times New Roman" w:hAnsi="Times New Roman" w:cs="Times New Roman"/>
          <w:sz w:val="28"/>
          <w:szCs w:val="28"/>
          <w:lang w:val="uk-UA"/>
        </w:rPr>
        <w:t>Кумпан</w:t>
      </w:r>
      <w:proofErr w:type="spellEnd"/>
      <w:r w:rsidR="002879C2">
        <w:rPr>
          <w:rFonts w:ascii="Times New Roman" w:hAnsi="Times New Roman" w:cs="Times New Roman"/>
          <w:sz w:val="28"/>
          <w:szCs w:val="28"/>
          <w:lang w:val="uk-UA"/>
        </w:rPr>
        <w:t xml:space="preserve"> І.Б., Супрун А.І.</w:t>
      </w:r>
    </w:p>
    <w:p w:rsidR="00FE69CB" w:rsidRPr="00FE69CB" w:rsidRDefault="00FE69CB" w:rsidP="00FE69CB">
      <w:pPr>
        <w:spacing w:line="240" w:lineRule="auto"/>
        <w:ind w:left="-42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E69CB" w:rsidRDefault="00FE69CB" w:rsidP="00FE69CB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E69CB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1626CA" w:rsidRPr="001626CA" w:rsidRDefault="002A796D" w:rsidP="00B137A5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1626CA">
        <w:rPr>
          <w:sz w:val="28"/>
          <w:szCs w:val="28"/>
          <w:lang w:val="uk-UA"/>
        </w:rPr>
        <w:t>Обговорення проектів рішень</w:t>
      </w:r>
      <w:r w:rsidR="001626CA">
        <w:rPr>
          <w:sz w:val="28"/>
          <w:szCs w:val="28"/>
          <w:lang w:val="uk-UA"/>
        </w:rPr>
        <w:t xml:space="preserve"> міської ради:</w:t>
      </w:r>
      <w:r w:rsidR="001626CA" w:rsidRPr="001626CA">
        <w:rPr>
          <w:sz w:val="28"/>
          <w:szCs w:val="28"/>
          <w:lang w:val="uk-UA"/>
        </w:rPr>
        <w:t xml:space="preserve"> </w:t>
      </w:r>
      <w:r w:rsidR="001626CA">
        <w:rPr>
          <w:sz w:val="28"/>
          <w:szCs w:val="28"/>
          <w:lang w:val="uk-UA"/>
        </w:rPr>
        <w:t>«</w:t>
      </w:r>
      <w:r w:rsidR="001626CA" w:rsidRPr="001626CA">
        <w:rPr>
          <w:sz w:val="28"/>
          <w:szCs w:val="28"/>
          <w:lang w:val="uk-UA"/>
        </w:rPr>
        <w:t xml:space="preserve">Про встановлення ставок єдиного податку для фізичних осіб-суб’єктів підприємницької </w:t>
      </w:r>
      <w:r w:rsidR="001626CA">
        <w:rPr>
          <w:sz w:val="28"/>
          <w:szCs w:val="28"/>
          <w:lang w:val="uk-UA"/>
        </w:rPr>
        <w:t xml:space="preserve"> </w:t>
      </w:r>
      <w:r w:rsidR="001626CA" w:rsidRPr="001626CA">
        <w:rPr>
          <w:sz w:val="28"/>
          <w:szCs w:val="28"/>
          <w:lang w:val="uk-UA"/>
        </w:rPr>
        <w:t xml:space="preserve">діяльності, які зареєстровані на території </w:t>
      </w:r>
      <w:r w:rsidR="001626CA">
        <w:rPr>
          <w:sz w:val="28"/>
          <w:szCs w:val="28"/>
          <w:lang w:val="uk-UA"/>
        </w:rPr>
        <w:t xml:space="preserve"> </w:t>
      </w:r>
      <w:proofErr w:type="spellStart"/>
      <w:r w:rsidR="001626CA" w:rsidRPr="001626CA">
        <w:rPr>
          <w:sz w:val="28"/>
          <w:szCs w:val="28"/>
          <w:lang w:val="uk-UA"/>
        </w:rPr>
        <w:t>Марганецької</w:t>
      </w:r>
      <w:proofErr w:type="spellEnd"/>
      <w:r w:rsidR="001626CA" w:rsidRPr="001626CA">
        <w:rPr>
          <w:sz w:val="28"/>
          <w:szCs w:val="28"/>
          <w:lang w:val="uk-UA"/>
        </w:rPr>
        <w:t xml:space="preserve"> міської територіальної громади</w:t>
      </w:r>
      <w:r w:rsidR="001626CA">
        <w:rPr>
          <w:sz w:val="28"/>
          <w:szCs w:val="28"/>
          <w:lang w:val="uk-UA"/>
        </w:rPr>
        <w:t xml:space="preserve">», </w:t>
      </w:r>
      <w:r w:rsidR="001626CA">
        <w:rPr>
          <w:bCs/>
          <w:sz w:val="28"/>
          <w:szCs w:val="28"/>
          <w:lang w:val="uk-UA"/>
        </w:rPr>
        <w:t>«</w:t>
      </w:r>
      <w:r w:rsidR="001626CA" w:rsidRPr="001626CA">
        <w:rPr>
          <w:bCs/>
          <w:sz w:val="28"/>
          <w:szCs w:val="28"/>
          <w:lang w:val="uk-UA"/>
        </w:rPr>
        <w:t xml:space="preserve">Про встановлення ставок та пільг із сплати податку на нерухоме майно, відмінне від земельної ділянки, на території </w:t>
      </w:r>
      <w:proofErr w:type="spellStart"/>
      <w:r w:rsidR="001626CA" w:rsidRPr="001626CA">
        <w:rPr>
          <w:bCs/>
          <w:sz w:val="28"/>
          <w:szCs w:val="28"/>
          <w:lang w:val="uk-UA"/>
        </w:rPr>
        <w:t>Марганецької</w:t>
      </w:r>
      <w:proofErr w:type="spellEnd"/>
      <w:r w:rsidR="001626CA" w:rsidRPr="001626CA">
        <w:rPr>
          <w:bCs/>
          <w:sz w:val="28"/>
          <w:szCs w:val="28"/>
          <w:lang w:val="uk-UA"/>
        </w:rPr>
        <w:t xml:space="preserve"> міської територіальної громади</w:t>
      </w:r>
      <w:r w:rsidR="001626CA">
        <w:rPr>
          <w:bCs/>
          <w:sz w:val="28"/>
          <w:szCs w:val="28"/>
          <w:lang w:val="uk-UA"/>
        </w:rPr>
        <w:t>», «</w:t>
      </w:r>
      <w:r w:rsidR="001626CA" w:rsidRPr="001626CA">
        <w:rPr>
          <w:bCs/>
          <w:sz w:val="28"/>
          <w:szCs w:val="28"/>
          <w:lang w:val="uk-UA"/>
        </w:rPr>
        <w:t xml:space="preserve">Про встановлення ставок плати за землю та пільг із сплати земельного податку на території </w:t>
      </w:r>
      <w:proofErr w:type="spellStart"/>
      <w:r w:rsidR="001626CA" w:rsidRPr="001626CA">
        <w:rPr>
          <w:bCs/>
          <w:sz w:val="28"/>
          <w:szCs w:val="28"/>
          <w:lang w:val="uk-UA"/>
        </w:rPr>
        <w:t>Марганецької</w:t>
      </w:r>
      <w:proofErr w:type="spellEnd"/>
      <w:r w:rsidR="001626CA" w:rsidRPr="001626CA">
        <w:rPr>
          <w:bCs/>
          <w:sz w:val="28"/>
          <w:szCs w:val="28"/>
          <w:lang w:val="uk-UA"/>
        </w:rPr>
        <w:t xml:space="preserve"> міської</w:t>
      </w:r>
      <w:r w:rsidR="001626CA">
        <w:rPr>
          <w:bCs/>
          <w:sz w:val="28"/>
          <w:szCs w:val="28"/>
          <w:lang w:val="uk-UA"/>
        </w:rPr>
        <w:t xml:space="preserve"> </w:t>
      </w:r>
      <w:r w:rsidR="001626CA" w:rsidRPr="001626CA">
        <w:rPr>
          <w:bCs/>
          <w:sz w:val="28"/>
          <w:szCs w:val="28"/>
          <w:lang w:val="uk-UA"/>
        </w:rPr>
        <w:t>територіальної громади</w:t>
      </w:r>
      <w:r w:rsidR="001626CA">
        <w:rPr>
          <w:bCs/>
          <w:sz w:val="28"/>
          <w:szCs w:val="28"/>
          <w:lang w:val="uk-UA"/>
        </w:rPr>
        <w:t>»</w:t>
      </w:r>
    </w:p>
    <w:p w:rsidR="001626CA" w:rsidRDefault="001626CA" w:rsidP="00FE69CB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E69CB" w:rsidRDefault="00FE69CB" w:rsidP="00FE69CB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DF2875" w:rsidRDefault="001626CA" w:rsidP="00B137A5">
      <w:pPr>
        <w:spacing w:line="240" w:lineRule="auto"/>
        <w:jc w:val="both"/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  <w:lang w:val="uk-UA"/>
        </w:rPr>
      </w:pPr>
      <w:proofErr w:type="spellStart"/>
      <w:r w:rsidRPr="00F25473">
        <w:rPr>
          <w:rFonts w:ascii="Times New Roman" w:hAnsi="Times New Roman" w:cs="Times New Roman"/>
          <w:sz w:val="28"/>
          <w:szCs w:val="28"/>
          <w:lang w:val="uk-UA"/>
        </w:rPr>
        <w:t>Дуплій</w:t>
      </w:r>
      <w:proofErr w:type="spellEnd"/>
      <w:r w:rsidRPr="00F25473">
        <w:rPr>
          <w:rFonts w:ascii="Times New Roman" w:hAnsi="Times New Roman" w:cs="Times New Roman"/>
          <w:sz w:val="28"/>
          <w:szCs w:val="28"/>
          <w:lang w:val="uk-UA"/>
        </w:rPr>
        <w:t xml:space="preserve"> Л.М., заступника міського голови</w:t>
      </w:r>
      <w:r w:rsidRPr="001626C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</w:t>
      </w:r>
      <w:r w:rsidRPr="001626CA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  <w:lang w:val="uk-UA"/>
        </w:rPr>
        <w:t xml:space="preserve">«Міська влада завжди переймалася життям громади, йшла на зустріч малому та середньому бізнесу, підприємцям та іншим категоріям населення. </w:t>
      </w:r>
      <w:r w:rsidRPr="001626CA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>Тому</w:t>
      </w:r>
      <w:r w:rsidRPr="001626CA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  <w:lang w:val="uk-UA"/>
        </w:rPr>
        <w:t>,</w:t>
      </w:r>
      <w:r w:rsidRPr="001626CA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 xml:space="preserve"> </w:t>
      </w:r>
      <w:proofErr w:type="spellStart"/>
      <w:r w:rsidRPr="001626CA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>зважаючи</w:t>
      </w:r>
      <w:proofErr w:type="spellEnd"/>
      <w:r w:rsidRPr="001626CA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 xml:space="preserve"> на </w:t>
      </w:r>
      <w:proofErr w:type="spellStart"/>
      <w:r w:rsidRPr="001626CA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>складність</w:t>
      </w:r>
      <w:proofErr w:type="spellEnd"/>
      <w:r w:rsidRPr="001626CA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 xml:space="preserve"> </w:t>
      </w:r>
      <w:proofErr w:type="spellStart"/>
      <w:r w:rsidRPr="001626CA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>останнього</w:t>
      </w:r>
      <w:proofErr w:type="spellEnd"/>
      <w:r w:rsidRPr="001626CA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 xml:space="preserve"> року, </w:t>
      </w:r>
      <w:proofErr w:type="spellStart"/>
      <w:r w:rsidRPr="001626CA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>який</w:t>
      </w:r>
      <w:proofErr w:type="spellEnd"/>
      <w:r w:rsidRPr="001626CA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 xml:space="preserve"> </w:t>
      </w:r>
      <w:proofErr w:type="spellStart"/>
      <w:r w:rsidRPr="001626CA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>пройшов</w:t>
      </w:r>
      <w:proofErr w:type="spellEnd"/>
      <w:r w:rsidRPr="001626CA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 xml:space="preserve"> в </w:t>
      </w:r>
      <w:proofErr w:type="spellStart"/>
      <w:r w:rsidRPr="001626CA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>умовах</w:t>
      </w:r>
      <w:proofErr w:type="spellEnd"/>
      <w:r w:rsidRPr="001626CA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 xml:space="preserve"> </w:t>
      </w:r>
      <w:proofErr w:type="spellStart"/>
      <w:r w:rsidRPr="001626CA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>пандемії</w:t>
      </w:r>
      <w:proofErr w:type="spellEnd"/>
      <w:r w:rsidRPr="001626CA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 xml:space="preserve">, ми </w:t>
      </w:r>
      <w:proofErr w:type="spellStart"/>
      <w:r w:rsidRPr="001626CA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>намагалися</w:t>
      </w:r>
      <w:proofErr w:type="spellEnd"/>
      <w:r w:rsidRPr="001626CA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 xml:space="preserve"> </w:t>
      </w:r>
      <w:proofErr w:type="spellStart"/>
      <w:r w:rsidRPr="001626CA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>вирахувати</w:t>
      </w:r>
      <w:proofErr w:type="spellEnd"/>
      <w:r w:rsidRPr="001626CA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 xml:space="preserve"> максимально </w:t>
      </w:r>
      <w:proofErr w:type="spellStart"/>
      <w:r w:rsidRPr="001626CA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>лояльні</w:t>
      </w:r>
      <w:proofErr w:type="spellEnd"/>
      <w:r w:rsidRPr="001626CA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 xml:space="preserve"> </w:t>
      </w:r>
      <w:proofErr w:type="spellStart"/>
      <w:r w:rsidRPr="001626CA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>податки</w:t>
      </w:r>
      <w:proofErr w:type="spellEnd"/>
      <w:r w:rsidRPr="001626CA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 xml:space="preserve">». </w:t>
      </w:r>
    </w:p>
    <w:p w:rsidR="00DF2875" w:rsidRDefault="00DF2875" w:rsidP="00B137A5">
      <w:pPr>
        <w:spacing w:line="240" w:lineRule="auto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</w:pPr>
      <w:proofErr w:type="spellStart"/>
      <w:proofErr w:type="gramStart"/>
      <w:r w:rsidRPr="00A04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Відповідно</w:t>
      </w:r>
      <w:proofErr w:type="spellEnd"/>
      <w:r w:rsidRPr="00A04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Pr="00A04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вимог</w:t>
      </w:r>
      <w:proofErr w:type="spellEnd"/>
      <w:r w:rsidRPr="00A04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04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статті</w:t>
      </w:r>
      <w:proofErr w:type="spellEnd"/>
      <w:r w:rsidRPr="00A04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10</w:t>
      </w:r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A04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Податкового</w:t>
      </w:r>
      <w:proofErr w:type="spellEnd"/>
      <w:r w:rsidRPr="00A04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кодексу </w:t>
      </w:r>
      <w:proofErr w:type="spellStart"/>
      <w:r w:rsidRPr="00A04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місцеві</w:t>
      </w:r>
      <w:proofErr w:type="spellEnd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ради</w:t>
      </w:r>
      <w:r w:rsidRPr="00A04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обов’язково</w:t>
      </w:r>
      <w:proofErr w:type="spellEnd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установлюють</w:t>
      </w:r>
      <w:proofErr w:type="spellEnd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 </w:t>
      </w:r>
      <w:proofErr w:type="spellStart"/>
      <w:r w:rsidR="00615972"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єдиний</w:t>
      </w:r>
      <w:proofErr w:type="spellEnd"/>
      <w:r w:rsidR="00615972"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15972"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податок</w:t>
      </w:r>
      <w:proofErr w:type="spellEnd"/>
      <w:r w:rsidRPr="00A04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proofErr w:type="spellStart"/>
      <w:r w:rsidR="00615972"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вирішують</w:t>
      </w:r>
      <w:proofErr w:type="spellEnd"/>
      <w:r w:rsidR="00615972"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питання</w:t>
      </w:r>
      <w:proofErr w:type="spellEnd"/>
      <w:r w:rsidRPr="00A04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A04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відповідно</w:t>
      </w:r>
      <w:proofErr w:type="spellEnd"/>
      <w:r w:rsidRPr="00A04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Pr="00A04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вимог</w:t>
      </w:r>
      <w:proofErr w:type="spellEnd"/>
      <w:r w:rsidRPr="00A04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04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цього</w:t>
      </w:r>
      <w:proofErr w:type="spellEnd"/>
      <w:r w:rsidRPr="00A04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Кодексу </w:t>
      </w:r>
      <w:proofErr w:type="spellStart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щодо</w:t>
      </w:r>
      <w:proofErr w:type="spellEnd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встановлення</w:t>
      </w:r>
      <w:proofErr w:type="spellEnd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податку</w:t>
      </w:r>
      <w:proofErr w:type="spellEnd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майно</w:t>
      </w:r>
      <w:proofErr w:type="spellEnd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(в </w:t>
      </w:r>
      <w:proofErr w:type="spellStart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частині</w:t>
      </w:r>
      <w:proofErr w:type="spellEnd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податку</w:t>
      </w:r>
      <w:proofErr w:type="spellEnd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нерухоме</w:t>
      </w:r>
      <w:proofErr w:type="spellEnd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майно</w:t>
      </w:r>
      <w:proofErr w:type="spellEnd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відмінне</w:t>
      </w:r>
      <w:proofErr w:type="spellEnd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земельної</w:t>
      </w:r>
      <w:proofErr w:type="spellEnd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ділянки</w:t>
      </w:r>
      <w:proofErr w:type="spellEnd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) та </w:t>
      </w:r>
      <w:proofErr w:type="spellStart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встановлення</w:t>
      </w:r>
      <w:proofErr w:type="spellEnd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земельного </w:t>
      </w:r>
      <w:proofErr w:type="spellStart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податку</w:t>
      </w:r>
      <w:proofErr w:type="spellEnd"/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B137A5" w:rsidRPr="00B137A5" w:rsidRDefault="00074701" w:rsidP="00B137A5">
      <w:pPr>
        <w:spacing w:line="240" w:lineRule="auto"/>
        <w:ind w:hanging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B32F70">
        <w:rPr>
          <w:rFonts w:ascii="Times New Roman" w:hAnsi="Times New Roman" w:cs="Times New Roman"/>
          <w:sz w:val="28"/>
          <w:szCs w:val="28"/>
          <w:lang w:val="uk-UA"/>
        </w:rPr>
        <w:t>Прийняття рішень</w:t>
      </w:r>
      <w:r w:rsidRPr="00074701">
        <w:rPr>
          <w:rFonts w:ascii="Times New Roman" w:hAnsi="Times New Roman" w:cs="Times New Roman"/>
          <w:sz w:val="28"/>
          <w:szCs w:val="28"/>
          <w:lang w:val="uk-UA"/>
        </w:rPr>
        <w:t xml:space="preserve"> з даного питання дозволить встановити розмір місцевих податків і зборів на території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Марганецької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громади</w:t>
      </w:r>
      <w:r w:rsidRPr="00074701">
        <w:rPr>
          <w:rFonts w:ascii="Times New Roman" w:hAnsi="Times New Roman" w:cs="Times New Roman"/>
          <w:sz w:val="28"/>
          <w:szCs w:val="28"/>
          <w:lang w:val="uk-UA"/>
        </w:rPr>
        <w:t xml:space="preserve"> забезпечить надходження до місцевого бюджету і </w:t>
      </w:r>
      <w:proofErr w:type="spellStart"/>
      <w:r w:rsidRPr="00074701">
        <w:rPr>
          <w:rFonts w:ascii="Times New Roman" w:hAnsi="Times New Roman" w:cs="Times New Roman"/>
          <w:sz w:val="28"/>
          <w:szCs w:val="28"/>
          <w:lang w:val="uk-UA"/>
        </w:rPr>
        <w:t>надасть</w:t>
      </w:r>
      <w:proofErr w:type="spellEnd"/>
      <w:r w:rsidRPr="00074701">
        <w:rPr>
          <w:rFonts w:ascii="Times New Roman" w:hAnsi="Times New Roman" w:cs="Times New Roman"/>
          <w:sz w:val="28"/>
          <w:szCs w:val="28"/>
          <w:lang w:val="uk-UA"/>
        </w:rPr>
        <w:t xml:space="preserve"> змогу спрямувати отримані кошти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сплати податків</w:t>
      </w:r>
      <w:r w:rsidRPr="00074701">
        <w:rPr>
          <w:rFonts w:ascii="Times New Roman" w:hAnsi="Times New Roman" w:cs="Times New Roman"/>
          <w:sz w:val="28"/>
          <w:szCs w:val="28"/>
          <w:lang w:val="uk-UA"/>
        </w:rPr>
        <w:t xml:space="preserve"> на вирішення соціальних проблем міської територіальної громади та покращення інфр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аструктури. </w:t>
      </w:r>
      <w:r w:rsidR="00B137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37A5" w:rsidRPr="00B137A5">
        <w:rPr>
          <w:rFonts w:ascii="Times New Roman" w:hAnsi="Times New Roman" w:cs="Times New Roman"/>
          <w:sz w:val="28"/>
          <w:szCs w:val="28"/>
          <w:lang w:val="uk-UA"/>
        </w:rPr>
        <w:t>Дані рішення набирають</w:t>
      </w:r>
      <w:r w:rsidR="00B137A5" w:rsidRPr="00B137A5">
        <w:rPr>
          <w:rFonts w:ascii="Times New Roman" w:hAnsi="Times New Roman" w:cs="Times New Roman"/>
          <w:sz w:val="28"/>
          <w:szCs w:val="28"/>
          <w:lang w:val="uk-UA"/>
        </w:rPr>
        <w:t xml:space="preserve"> чинності з 01.01.2022 року.</w:t>
      </w:r>
    </w:p>
    <w:p w:rsidR="00B137A5" w:rsidRPr="00B137A5" w:rsidRDefault="00B137A5" w:rsidP="00B32F7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7A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B137A5">
        <w:rPr>
          <w:rFonts w:ascii="Times New Roman" w:hAnsi="Times New Roman" w:cs="Times New Roman"/>
          <w:sz w:val="28"/>
          <w:szCs w:val="28"/>
          <w:lang w:val="uk-UA"/>
        </w:rPr>
        <w:t xml:space="preserve">рисутніх було ознайомлено із діючими та новими ставками місцевих податків та зборів: єдиного податку першої і другої групи, податку на </w:t>
      </w:r>
      <w:r w:rsidRPr="00B137A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нерухоме майно, відмінне від земельної ділянки, </w:t>
      </w:r>
      <w:r w:rsidRPr="00B137A5">
        <w:rPr>
          <w:rFonts w:ascii="Times New Roman" w:hAnsi="Times New Roman" w:cs="Times New Roman"/>
          <w:sz w:val="28"/>
          <w:szCs w:val="28"/>
          <w:lang w:val="uk-UA"/>
        </w:rPr>
        <w:t>земельного податку</w:t>
      </w:r>
      <w:r w:rsidRPr="00B137A5">
        <w:rPr>
          <w:rFonts w:ascii="Times New Roman" w:hAnsi="Times New Roman" w:cs="Times New Roman"/>
          <w:sz w:val="28"/>
          <w:szCs w:val="28"/>
          <w:lang w:val="uk-UA"/>
        </w:rPr>
        <w:t xml:space="preserve"> Проведено  їх порівняльний  аналіз  в розрізі податків. </w:t>
      </w:r>
    </w:p>
    <w:p w:rsidR="00074701" w:rsidRPr="00B137A5" w:rsidRDefault="00B137A5" w:rsidP="00B32F70">
      <w:pPr>
        <w:tabs>
          <w:tab w:val="left" w:pos="71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 кожному з </w:t>
      </w:r>
      <w:proofErr w:type="spellStart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даних</w:t>
      </w:r>
      <w:proofErr w:type="spell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видів</w:t>
      </w:r>
      <w:proofErr w:type="spell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податків</w:t>
      </w:r>
      <w:proofErr w:type="spell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проектом </w:t>
      </w:r>
      <w:proofErr w:type="spellStart"/>
      <w:proofErr w:type="gramStart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proofErr w:type="gram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ішення</w:t>
      </w:r>
      <w:proofErr w:type="spell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також</w:t>
      </w:r>
      <w:proofErr w:type="spell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пропонується</w:t>
      </w:r>
      <w:proofErr w:type="spell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визначити</w:t>
      </w:r>
      <w:proofErr w:type="spell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proofErr w:type="spellStart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платників</w:t>
      </w:r>
      <w:proofErr w:type="spell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податку</w:t>
      </w:r>
      <w:proofErr w:type="spell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</w:t>
      </w:r>
      <w:proofErr w:type="spellStart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об’єкт</w:t>
      </w:r>
      <w:proofErr w:type="spell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оподаткування</w:t>
      </w:r>
      <w:proofErr w:type="spell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базу </w:t>
      </w:r>
      <w:proofErr w:type="spellStart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оподаткування</w:t>
      </w:r>
      <w:proofErr w:type="spell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ставку </w:t>
      </w:r>
      <w:proofErr w:type="spellStart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податку</w:t>
      </w:r>
      <w:proofErr w:type="spell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</w:t>
      </w:r>
      <w:proofErr w:type="spellStart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податковий</w:t>
      </w:r>
      <w:proofErr w:type="spell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період</w:t>
      </w:r>
      <w:proofErr w:type="spell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порядок </w:t>
      </w:r>
      <w:proofErr w:type="spellStart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обчислення</w:t>
      </w:r>
      <w:proofErr w:type="spell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суми</w:t>
      </w:r>
      <w:proofErr w:type="spell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податку</w:t>
      </w:r>
      <w:proofErr w:type="spell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строки </w:t>
      </w:r>
      <w:proofErr w:type="spellStart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сплати</w:t>
      </w:r>
      <w:proofErr w:type="spell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податку</w:t>
      </w:r>
      <w:proofErr w:type="spell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порядок </w:t>
      </w:r>
      <w:proofErr w:type="spellStart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сплати</w:t>
      </w:r>
      <w:proofErr w:type="spell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податку</w:t>
      </w:r>
      <w:proofErr w:type="spell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строки та порядок </w:t>
      </w:r>
      <w:proofErr w:type="spellStart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подання</w:t>
      </w:r>
      <w:proofErr w:type="spell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звітності</w:t>
      </w:r>
      <w:proofErr w:type="spell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 </w:t>
      </w:r>
      <w:proofErr w:type="spellStart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обчислення</w:t>
      </w:r>
      <w:proofErr w:type="spell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і </w:t>
      </w:r>
      <w:proofErr w:type="spellStart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сплату</w:t>
      </w:r>
      <w:proofErr w:type="spell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податку</w:t>
      </w:r>
      <w:proofErr w:type="spell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</w:t>
      </w:r>
      <w:proofErr w:type="spellStart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податкові</w:t>
      </w:r>
      <w:proofErr w:type="spell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пільги</w:t>
      </w:r>
      <w:proofErr w:type="spell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та порядок </w:t>
      </w:r>
      <w:proofErr w:type="spellStart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їх</w:t>
      </w:r>
      <w:proofErr w:type="spell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застосування</w:t>
      </w:r>
      <w:proofErr w:type="spellEnd"/>
      <w:r w:rsidRPr="00B13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1626CA" w:rsidRPr="002D137A" w:rsidRDefault="002D137A" w:rsidP="00B32F70">
      <w:pPr>
        <w:spacing w:line="240" w:lineRule="auto"/>
        <w:jc w:val="both"/>
        <w:rPr>
          <w:rFonts w:ascii="Times New Roman" w:hAnsi="Times New Roman" w:cs="Times New Roman"/>
          <w:b/>
          <w:color w:val="050000"/>
          <w:sz w:val="28"/>
          <w:szCs w:val="28"/>
          <w:shd w:val="clear" w:color="auto" w:fill="FFFFFF"/>
          <w:lang w:val="uk-UA"/>
        </w:rPr>
      </w:pPr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Рішення органів місцевого самоврядування про встановлення місцевих податків і зборів мають ознаки регуляторних актів</w:t>
      </w:r>
      <w:r w:rsidRPr="00A04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A04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Тому, </w:t>
      </w:r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Органи місцевого самоврядування</w:t>
      </w:r>
      <w:r w:rsidRPr="00A04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при прийнятті рішень про встановлення</w:t>
      </w:r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 </w:t>
      </w:r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мі</w:t>
      </w:r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сцевих податків і зборів на 2022</w:t>
      </w:r>
      <w:r w:rsidRPr="00A04C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 xml:space="preserve"> рік</w:t>
      </w:r>
      <w:r w:rsidRPr="00A04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а саме ставок єдиного податку, податку на нерухоме майно, відмінне від зе</w:t>
      </w:r>
      <w:r w:rsidRPr="00A04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мельної ділянки, плати за землю</w:t>
      </w:r>
      <w:r w:rsidRPr="002D13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2D137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повинні дотримуватись процедур, передбачених</w:t>
      </w:r>
      <w:r w:rsidRPr="002D137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 </w:t>
      </w:r>
      <w:r w:rsidRPr="002D137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Законом</w:t>
      </w:r>
      <w:r w:rsidRPr="002D137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 </w:t>
      </w:r>
      <w:r w:rsidRPr="002D137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України «Про засади державної регуляторної політики у сфері господарської діяльності»</w:t>
      </w:r>
      <w:r w:rsidRPr="002D13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.</w:t>
      </w:r>
    </w:p>
    <w:p w:rsidR="001626CA" w:rsidRDefault="00C20E44" w:rsidP="00B137A5">
      <w:pPr>
        <w:spacing w:line="240" w:lineRule="auto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  <w:lang w:val="uk-UA"/>
        </w:rPr>
        <w:t>Крашеніннікова</w:t>
      </w:r>
      <w:proofErr w:type="spellEnd"/>
      <w:r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  <w:lang w:val="uk-UA"/>
        </w:rPr>
        <w:t xml:space="preserve"> С.С., завідувача сектору економіки та регуляторної політики – доповів про процедуру проходження відповідних проектів рішень міської ради згідно Закону України </w:t>
      </w:r>
      <w:r w:rsidRPr="002D137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«Про засади державної регуляторної політики у сфері господарської діяльності»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666E13" w:rsidRPr="00666E13" w:rsidRDefault="00666E13" w:rsidP="00B137A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66E13">
        <w:rPr>
          <w:color w:val="000000"/>
          <w:sz w:val="28"/>
          <w:szCs w:val="28"/>
        </w:rPr>
        <w:t xml:space="preserve">Одним </w:t>
      </w:r>
      <w:proofErr w:type="spellStart"/>
      <w:r w:rsidRPr="00666E13">
        <w:rPr>
          <w:color w:val="000000"/>
          <w:sz w:val="28"/>
          <w:szCs w:val="28"/>
        </w:rPr>
        <w:t>із</w:t>
      </w:r>
      <w:proofErr w:type="spellEnd"/>
      <w:r w:rsidRPr="00666E13">
        <w:rPr>
          <w:color w:val="000000"/>
          <w:sz w:val="28"/>
          <w:szCs w:val="28"/>
        </w:rPr>
        <w:t xml:space="preserve"> </w:t>
      </w:r>
      <w:proofErr w:type="spellStart"/>
      <w:r w:rsidRPr="00666E13">
        <w:rPr>
          <w:color w:val="000000"/>
          <w:sz w:val="28"/>
          <w:szCs w:val="28"/>
        </w:rPr>
        <w:t>найдієвіших</w:t>
      </w:r>
      <w:proofErr w:type="spellEnd"/>
      <w:r w:rsidRPr="00666E13">
        <w:rPr>
          <w:color w:val="000000"/>
          <w:sz w:val="28"/>
          <w:szCs w:val="28"/>
        </w:rPr>
        <w:t xml:space="preserve"> </w:t>
      </w:r>
      <w:proofErr w:type="spellStart"/>
      <w:r w:rsidRPr="00666E13">
        <w:rPr>
          <w:color w:val="000000"/>
          <w:sz w:val="28"/>
          <w:szCs w:val="28"/>
        </w:rPr>
        <w:t>видів</w:t>
      </w:r>
      <w:proofErr w:type="spellEnd"/>
      <w:r w:rsidRPr="00666E13">
        <w:rPr>
          <w:color w:val="000000"/>
          <w:sz w:val="28"/>
          <w:szCs w:val="28"/>
        </w:rPr>
        <w:t xml:space="preserve"> контролю </w:t>
      </w:r>
      <w:proofErr w:type="spellStart"/>
      <w:r w:rsidRPr="00666E13">
        <w:rPr>
          <w:color w:val="000000"/>
          <w:sz w:val="28"/>
          <w:szCs w:val="28"/>
        </w:rPr>
        <w:t>громадськості</w:t>
      </w:r>
      <w:proofErr w:type="spellEnd"/>
      <w:r w:rsidRPr="00666E13">
        <w:rPr>
          <w:color w:val="000000"/>
          <w:sz w:val="28"/>
          <w:szCs w:val="28"/>
        </w:rPr>
        <w:t xml:space="preserve"> за </w:t>
      </w:r>
      <w:proofErr w:type="spellStart"/>
      <w:r w:rsidRPr="00666E13">
        <w:rPr>
          <w:color w:val="000000"/>
          <w:sz w:val="28"/>
          <w:szCs w:val="28"/>
        </w:rPr>
        <w:t>діями</w:t>
      </w:r>
      <w:proofErr w:type="spellEnd"/>
      <w:r w:rsidRPr="00666E13">
        <w:rPr>
          <w:color w:val="000000"/>
          <w:sz w:val="28"/>
          <w:szCs w:val="28"/>
        </w:rPr>
        <w:t xml:space="preserve"> </w:t>
      </w:r>
      <w:proofErr w:type="spellStart"/>
      <w:r w:rsidRPr="00666E13">
        <w:rPr>
          <w:color w:val="000000"/>
          <w:sz w:val="28"/>
          <w:szCs w:val="28"/>
        </w:rPr>
        <w:t>влади</w:t>
      </w:r>
      <w:proofErr w:type="spellEnd"/>
      <w:r w:rsidRPr="00666E13">
        <w:rPr>
          <w:color w:val="000000"/>
          <w:sz w:val="28"/>
          <w:szCs w:val="28"/>
        </w:rPr>
        <w:t xml:space="preserve">, </w:t>
      </w:r>
      <w:proofErr w:type="spellStart"/>
      <w:r w:rsidRPr="00666E13">
        <w:rPr>
          <w:color w:val="000000"/>
          <w:sz w:val="28"/>
          <w:szCs w:val="28"/>
        </w:rPr>
        <w:t>який</w:t>
      </w:r>
      <w:proofErr w:type="spellEnd"/>
      <w:r w:rsidRPr="00666E13">
        <w:rPr>
          <w:color w:val="000000"/>
          <w:sz w:val="28"/>
          <w:szCs w:val="28"/>
        </w:rPr>
        <w:t xml:space="preserve"> </w:t>
      </w:r>
      <w:proofErr w:type="spellStart"/>
      <w:r w:rsidRPr="00666E13">
        <w:rPr>
          <w:color w:val="000000"/>
          <w:sz w:val="28"/>
          <w:szCs w:val="28"/>
        </w:rPr>
        <w:t>уособлює</w:t>
      </w:r>
      <w:proofErr w:type="spellEnd"/>
      <w:r w:rsidRPr="00666E13">
        <w:rPr>
          <w:color w:val="000000"/>
          <w:sz w:val="28"/>
          <w:szCs w:val="28"/>
        </w:rPr>
        <w:t xml:space="preserve"> один </w:t>
      </w:r>
      <w:proofErr w:type="spellStart"/>
      <w:r w:rsidRPr="00666E13">
        <w:rPr>
          <w:color w:val="000000"/>
          <w:sz w:val="28"/>
          <w:szCs w:val="28"/>
        </w:rPr>
        <w:t>із</w:t>
      </w:r>
      <w:proofErr w:type="spellEnd"/>
      <w:r w:rsidRPr="00666E13">
        <w:rPr>
          <w:color w:val="000000"/>
          <w:sz w:val="28"/>
          <w:szCs w:val="28"/>
        </w:rPr>
        <w:t xml:space="preserve"> </w:t>
      </w:r>
      <w:proofErr w:type="spellStart"/>
      <w:r w:rsidRPr="00666E13">
        <w:rPr>
          <w:color w:val="000000"/>
          <w:sz w:val="28"/>
          <w:szCs w:val="28"/>
        </w:rPr>
        <w:t>головних</w:t>
      </w:r>
      <w:proofErr w:type="spellEnd"/>
      <w:r w:rsidRPr="00666E13">
        <w:rPr>
          <w:color w:val="000000"/>
          <w:sz w:val="28"/>
          <w:szCs w:val="28"/>
        </w:rPr>
        <w:t xml:space="preserve"> </w:t>
      </w:r>
      <w:proofErr w:type="spellStart"/>
      <w:r w:rsidRPr="00666E13">
        <w:rPr>
          <w:color w:val="000000"/>
          <w:sz w:val="28"/>
          <w:szCs w:val="28"/>
        </w:rPr>
        <w:t>принципів</w:t>
      </w:r>
      <w:proofErr w:type="spellEnd"/>
      <w:r w:rsidRPr="00666E13">
        <w:rPr>
          <w:color w:val="000000"/>
          <w:sz w:val="28"/>
          <w:szCs w:val="28"/>
        </w:rPr>
        <w:t xml:space="preserve"> </w:t>
      </w:r>
      <w:proofErr w:type="spellStart"/>
      <w:r w:rsidRPr="00666E13">
        <w:rPr>
          <w:color w:val="000000"/>
          <w:sz w:val="28"/>
          <w:szCs w:val="28"/>
        </w:rPr>
        <w:t>побудови</w:t>
      </w:r>
      <w:proofErr w:type="spellEnd"/>
      <w:r w:rsidRPr="00666E13">
        <w:rPr>
          <w:color w:val="000000"/>
          <w:sz w:val="28"/>
          <w:szCs w:val="28"/>
        </w:rPr>
        <w:t xml:space="preserve"> демократичного </w:t>
      </w:r>
      <w:proofErr w:type="spellStart"/>
      <w:r w:rsidRPr="00666E13">
        <w:rPr>
          <w:color w:val="000000"/>
          <w:sz w:val="28"/>
          <w:szCs w:val="28"/>
        </w:rPr>
        <w:t>суспільства</w:t>
      </w:r>
      <w:proofErr w:type="spellEnd"/>
      <w:r w:rsidRPr="00666E13">
        <w:rPr>
          <w:color w:val="000000"/>
          <w:sz w:val="28"/>
          <w:szCs w:val="28"/>
        </w:rPr>
        <w:t xml:space="preserve">, є участь </w:t>
      </w:r>
      <w:proofErr w:type="spellStart"/>
      <w:r w:rsidRPr="00666E13">
        <w:rPr>
          <w:color w:val="000000"/>
          <w:sz w:val="28"/>
          <w:szCs w:val="28"/>
        </w:rPr>
        <w:t>громадськості</w:t>
      </w:r>
      <w:proofErr w:type="spellEnd"/>
      <w:r w:rsidRPr="00666E13">
        <w:rPr>
          <w:color w:val="000000"/>
          <w:sz w:val="28"/>
          <w:szCs w:val="28"/>
        </w:rPr>
        <w:t xml:space="preserve"> у </w:t>
      </w:r>
      <w:proofErr w:type="spellStart"/>
      <w:r w:rsidRPr="00666E13">
        <w:rPr>
          <w:color w:val="000000"/>
          <w:sz w:val="28"/>
          <w:szCs w:val="28"/>
        </w:rPr>
        <w:t>прийнятті</w:t>
      </w:r>
      <w:proofErr w:type="spellEnd"/>
      <w:r w:rsidRPr="00666E13">
        <w:rPr>
          <w:color w:val="000000"/>
          <w:sz w:val="28"/>
          <w:szCs w:val="28"/>
        </w:rPr>
        <w:t xml:space="preserve"> </w:t>
      </w:r>
      <w:proofErr w:type="spellStart"/>
      <w:r w:rsidRPr="00666E13">
        <w:rPr>
          <w:color w:val="000000"/>
          <w:sz w:val="28"/>
          <w:szCs w:val="28"/>
        </w:rPr>
        <w:t>владних</w:t>
      </w:r>
      <w:proofErr w:type="spellEnd"/>
      <w:r w:rsidRPr="00666E1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666E13">
        <w:rPr>
          <w:color w:val="000000"/>
          <w:sz w:val="28"/>
          <w:szCs w:val="28"/>
        </w:rPr>
        <w:t>р</w:t>
      </w:r>
      <w:proofErr w:type="gramEnd"/>
      <w:r w:rsidRPr="00666E13">
        <w:rPr>
          <w:color w:val="000000"/>
          <w:sz w:val="28"/>
          <w:szCs w:val="28"/>
        </w:rPr>
        <w:t>ішень</w:t>
      </w:r>
      <w:proofErr w:type="spellEnd"/>
      <w:r w:rsidRPr="00666E13">
        <w:rPr>
          <w:color w:val="000000"/>
          <w:sz w:val="28"/>
          <w:szCs w:val="28"/>
        </w:rPr>
        <w:t>.</w:t>
      </w:r>
    </w:p>
    <w:p w:rsidR="00666E13" w:rsidRPr="00B137A5" w:rsidRDefault="00666E13" w:rsidP="00666E1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lang w:val="uk-UA"/>
        </w:rPr>
      </w:pPr>
      <w:r w:rsidRPr="00666E13">
        <w:rPr>
          <w:color w:val="000000"/>
          <w:sz w:val="28"/>
          <w:szCs w:val="28"/>
        </w:rPr>
        <w:t xml:space="preserve">Закон </w:t>
      </w:r>
      <w:proofErr w:type="spellStart"/>
      <w:r w:rsidRPr="00666E13">
        <w:rPr>
          <w:color w:val="000000"/>
          <w:sz w:val="28"/>
          <w:szCs w:val="28"/>
        </w:rPr>
        <w:t>України</w:t>
      </w:r>
      <w:proofErr w:type="spellEnd"/>
      <w:r w:rsidRPr="00666E13">
        <w:rPr>
          <w:color w:val="000000"/>
          <w:sz w:val="28"/>
          <w:szCs w:val="28"/>
        </w:rPr>
        <w:t xml:space="preserve"> «Про засади </w:t>
      </w:r>
      <w:proofErr w:type="spellStart"/>
      <w:r w:rsidRPr="00666E13">
        <w:rPr>
          <w:color w:val="000000"/>
          <w:sz w:val="28"/>
          <w:szCs w:val="28"/>
        </w:rPr>
        <w:t>державної</w:t>
      </w:r>
      <w:proofErr w:type="spellEnd"/>
      <w:r w:rsidRPr="00666E13">
        <w:rPr>
          <w:color w:val="000000"/>
          <w:sz w:val="28"/>
          <w:szCs w:val="28"/>
        </w:rPr>
        <w:t xml:space="preserve"> </w:t>
      </w:r>
      <w:proofErr w:type="spellStart"/>
      <w:r w:rsidRPr="00666E13">
        <w:rPr>
          <w:color w:val="000000"/>
          <w:sz w:val="28"/>
          <w:szCs w:val="28"/>
        </w:rPr>
        <w:t>регуляторної</w:t>
      </w:r>
      <w:proofErr w:type="spellEnd"/>
      <w:r w:rsidRPr="00666E13">
        <w:rPr>
          <w:color w:val="000000"/>
          <w:sz w:val="28"/>
          <w:szCs w:val="28"/>
        </w:rPr>
        <w:t xml:space="preserve"> </w:t>
      </w:r>
      <w:proofErr w:type="spellStart"/>
      <w:r w:rsidRPr="00666E13">
        <w:rPr>
          <w:color w:val="000000"/>
          <w:sz w:val="28"/>
          <w:szCs w:val="28"/>
        </w:rPr>
        <w:t>політики</w:t>
      </w:r>
      <w:proofErr w:type="spellEnd"/>
      <w:r w:rsidRPr="00666E13">
        <w:rPr>
          <w:color w:val="000000"/>
          <w:sz w:val="28"/>
          <w:szCs w:val="28"/>
        </w:rPr>
        <w:t xml:space="preserve"> у </w:t>
      </w:r>
      <w:proofErr w:type="spellStart"/>
      <w:r w:rsidRPr="00666E13">
        <w:rPr>
          <w:color w:val="000000"/>
          <w:sz w:val="28"/>
          <w:szCs w:val="28"/>
        </w:rPr>
        <w:t>сфері</w:t>
      </w:r>
      <w:proofErr w:type="spellEnd"/>
      <w:r w:rsidRPr="00666E13">
        <w:rPr>
          <w:color w:val="000000"/>
          <w:sz w:val="28"/>
          <w:szCs w:val="28"/>
        </w:rPr>
        <w:t xml:space="preserve"> </w:t>
      </w:r>
      <w:proofErr w:type="spellStart"/>
      <w:r w:rsidRPr="00666E13">
        <w:rPr>
          <w:color w:val="000000"/>
          <w:sz w:val="28"/>
          <w:szCs w:val="28"/>
        </w:rPr>
        <w:t>господарської</w:t>
      </w:r>
      <w:proofErr w:type="spellEnd"/>
      <w:r w:rsidRPr="00666E13">
        <w:rPr>
          <w:color w:val="000000"/>
          <w:sz w:val="28"/>
          <w:szCs w:val="28"/>
        </w:rPr>
        <w:t xml:space="preserve"> </w:t>
      </w:r>
      <w:proofErr w:type="spellStart"/>
      <w:r w:rsidRPr="00666E13">
        <w:rPr>
          <w:color w:val="000000"/>
          <w:sz w:val="28"/>
          <w:szCs w:val="28"/>
        </w:rPr>
        <w:t>діяльності</w:t>
      </w:r>
      <w:proofErr w:type="spellEnd"/>
      <w:r w:rsidRPr="00666E13">
        <w:rPr>
          <w:color w:val="000000"/>
          <w:sz w:val="28"/>
          <w:szCs w:val="28"/>
        </w:rPr>
        <w:t>» (</w:t>
      </w:r>
      <w:proofErr w:type="spellStart"/>
      <w:r w:rsidRPr="00666E13">
        <w:rPr>
          <w:color w:val="000000"/>
          <w:sz w:val="28"/>
          <w:szCs w:val="28"/>
        </w:rPr>
        <w:t>далі</w:t>
      </w:r>
      <w:proofErr w:type="spellEnd"/>
      <w:r w:rsidRPr="00666E13">
        <w:rPr>
          <w:color w:val="000000"/>
          <w:sz w:val="28"/>
          <w:szCs w:val="28"/>
        </w:rPr>
        <w:t xml:space="preserve"> – Закон) </w:t>
      </w:r>
      <w:proofErr w:type="spellStart"/>
      <w:r w:rsidRPr="00666E13">
        <w:rPr>
          <w:color w:val="000000"/>
          <w:sz w:val="28"/>
          <w:szCs w:val="28"/>
        </w:rPr>
        <w:t>надає</w:t>
      </w:r>
      <w:proofErr w:type="spellEnd"/>
      <w:r w:rsidRPr="00666E13">
        <w:rPr>
          <w:color w:val="000000"/>
          <w:sz w:val="28"/>
          <w:szCs w:val="28"/>
        </w:rPr>
        <w:t xml:space="preserve"> </w:t>
      </w:r>
      <w:proofErr w:type="spellStart"/>
      <w:r w:rsidRPr="00666E13">
        <w:rPr>
          <w:color w:val="000000"/>
          <w:sz w:val="28"/>
          <w:szCs w:val="28"/>
        </w:rPr>
        <w:t>громадськості</w:t>
      </w:r>
      <w:proofErr w:type="spellEnd"/>
      <w:r w:rsidRPr="00666E13">
        <w:rPr>
          <w:color w:val="000000"/>
          <w:sz w:val="28"/>
          <w:szCs w:val="28"/>
        </w:rPr>
        <w:t xml:space="preserve"> право бути </w:t>
      </w:r>
      <w:proofErr w:type="spellStart"/>
      <w:r w:rsidRPr="00666E13">
        <w:rPr>
          <w:color w:val="000000"/>
          <w:sz w:val="28"/>
          <w:szCs w:val="28"/>
        </w:rPr>
        <w:t>залученими</w:t>
      </w:r>
      <w:proofErr w:type="spellEnd"/>
      <w:r w:rsidRPr="00666E13">
        <w:rPr>
          <w:color w:val="000000"/>
          <w:sz w:val="28"/>
          <w:szCs w:val="28"/>
        </w:rPr>
        <w:t xml:space="preserve"> до </w:t>
      </w:r>
      <w:proofErr w:type="spellStart"/>
      <w:r w:rsidRPr="00666E13">
        <w:rPr>
          <w:color w:val="000000"/>
          <w:sz w:val="28"/>
          <w:szCs w:val="28"/>
        </w:rPr>
        <w:t>процесу</w:t>
      </w:r>
      <w:proofErr w:type="spellEnd"/>
      <w:r w:rsidRPr="00666E13">
        <w:rPr>
          <w:color w:val="000000"/>
          <w:sz w:val="28"/>
          <w:szCs w:val="28"/>
        </w:rPr>
        <w:t xml:space="preserve"> </w:t>
      </w:r>
      <w:proofErr w:type="spellStart"/>
      <w:r w:rsidRPr="00666E13">
        <w:rPr>
          <w:color w:val="000000"/>
          <w:sz w:val="28"/>
          <w:szCs w:val="28"/>
        </w:rPr>
        <w:t>прийняття</w:t>
      </w:r>
      <w:proofErr w:type="spellEnd"/>
      <w:r w:rsidRPr="00666E13">
        <w:rPr>
          <w:color w:val="000000"/>
          <w:sz w:val="28"/>
          <w:szCs w:val="28"/>
        </w:rPr>
        <w:t xml:space="preserve"> </w:t>
      </w:r>
      <w:proofErr w:type="spellStart"/>
      <w:r w:rsidRPr="00666E13">
        <w:rPr>
          <w:color w:val="000000"/>
          <w:sz w:val="28"/>
          <w:szCs w:val="28"/>
        </w:rPr>
        <w:t>регуляторних</w:t>
      </w:r>
      <w:proofErr w:type="spellEnd"/>
      <w:r w:rsidRPr="00666E1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666E13">
        <w:rPr>
          <w:color w:val="000000"/>
          <w:sz w:val="28"/>
          <w:szCs w:val="28"/>
        </w:rPr>
        <w:t>р</w:t>
      </w:r>
      <w:proofErr w:type="gramEnd"/>
      <w:r w:rsidRPr="00666E13">
        <w:rPr>
          <w:color w:val="000000"/>
          <w:sz w:val="28"/>
          <w:szCs w:val="28"/>
        </w:rPr>
        <w:t>ішень</w:t>
      </w:r>
      <w:proofErr w:type="spellEnd"/>
      <w:r w:rsidRPr="00666E13">
        <w:rPr>
          <w:color w:val="000000"/>
          <w:sz w:val="28"/>
          <w:szCs w:val="28"/>
        </w:rPr>
        <w:t xml:space="preserve"> </w:t>
      </w:r>
      <w:proofErr w:type="spellStart"/>
      <w:r w:rsidRPr="00666E13">
        <w:rPr>
          <w:color w:val="000000"/>
          <w:sz w:val="28"/>
          <w:szCs w:val="28"/>
        </w:rPr>
        <w:t>центральними</w:t>
      </w:r>
      <w:proofErr w:type="spellEnd"/>
      <w:r w:rsidRPr="00666E13">
        <w:rPr>
          <w:color w:val="000000"/>
          <w:sz w:val="28"/>
          <w:szCs w:val="28"/>
        </w:rPr>
        <w:t xml:space="preserve"> та </w:t>
      </w:r>
      <w:proofErr w:type="spellStart"/>
      <w:r w:rsidRPr="00666E13">
        <w:rPr>
          <w:color w:val="000000"/>
          <w:sz w:val="28"/>
          <w:szCs w:val="28"/>
        </w:rPr>
        <w:t>місцевими</w:t>
      </w:r>
      <w:proofErr w:type="spellEnd"/>
      <w:r w:rsidRPr="00666E13">
        <w:rPr>
          <w:color w:val="000000"/>
          <w:sz w:val="28"/>
          <w:szCs w:val="28"/>
        </w:rPr>
        <w:t xml:space="preserve"> органами </w:t>
      </w:r>
      <w:proofErr w:type="spellStart"/>
      <w:r w:rsidRPr="00666E13">
        <w:rPr>
          <w:color w:val="000000"/>
          <w:sz w:val="28"/>
          <w:szCs w:val="28"/>
        </w:rPr>
        <w:t>виконавчої</w:t>
      </w:r>
      <w:proofErr w:type="spellEnd"/>
      <w:r w:rsidRPr="00666E13">
        <w:rPr>
          <w:color w:val="000000"/>
          <w:sz w:val="28"/>
          <w:szCs w:val="28"/>
        </w:rPr>
        <w:t xml:space="preserve"> </w:t>
      </w:r>
      <w:proofErr w:type="spellStart"/>
      <w:r w:rsidRPr="00666E13">
        <w:rPr>
          <w:color w:val="000000"/>
          <w:sz w:val="28"/>
          <w:szCs w:val="28"/>
        </w:rPr>
        <w:t>влади</w:t>
      </w:r>
      <w:proofErr w:type="spellEnd"/>
      <w:r w:rsidRPr="00666E13">
        <w:rPr>
          <w:color w:val="000000"/>
          <w:sz w:val="28"/>
          <w:szCs w:val="28"/>
        </w:rPr>
        <w:t xml:space="preserve"> та органами </w:t>
      </w:r>
      <w:proofErr w:type="spellStart"/>
      <w:r w:rsidRPr="00666E13">
        <w:rPr>
          <w:color w:val="000000"/>
          <w:sz w:val="28"/>
          <w:szCs w:val="28"/>
        </w:rPr>
        <w:t>місцевого</w:t>
      </w:r>
      <w:proofErr w:type="spellEnd"/>
      <w:r w:rsidRPr="00666E13">
        <w:rPr>
          <w:color w:val="000000"/>
          <w:sz w:val="28"/>
          <w:szCs w:val="28"/>
        </w:rPr>
        <w:t xml:space="preserve"> </w:t>
      </w:r>
      <w:proofErr w:type="spellStart"/>
      <w:r w:rsidRPr="00666E13">
        <w:rPr>
          <w:color w:val="000000"/>
          <w:sz w:val="28"/>
          <w:szCs w:val="28"/>
        </w:rPr>
        <w:t>самоврядування</w:t>
      </w:r>
      <w:proofErr w:type="spellEnd"/>
      <w:r w:rsidRPr="00666E13">
        <w:rPr>
          <w:color w:val="000000"/>
          <w:sz w:val="28"/>
          <w:szCs w:val="28"/>
        </w:rPr>
        <w:t>.</w:t>
      </w:r>
    </w:p>
    <w:p w:rsidR="00666E13" w:rsidRPr="00666E13" w:rsidRDefault="00666E13" w:rsidP="00B137A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66E13">
        <w:rPr>
          <w:color w:val="000000"/>
          <w:sz w:val="28"/>
          <w:szCs w:val="28"/>
        </w:rPr>
        <w:t xml:space="preserve">Одними з </w:t>
      </w:r>
      <w:proofErr w:type="spellStart"/>
      <w:r w:rsidRPr="00666E13">
        <w:rPr>
          <w:color w:val="000000"/>
          <w:sz w:val="28"/>
          <w:szCs w:val="28"/>
        </w:rPr>
        <w:t>головних</w:t>
      </w:r>
      <w:proofErr w:type="spellEnd"/>
      <w:r w:rsidRPr="00666E13">
        <w:rPr>
          <w:color w:val="000000"/>
          <w:sz w:val="28"/>
          <w:szCs w:val="28"/>
        </w:rPr>
        <w:t xml:space="preserve"> </w:t>
      </w:r>
      <w:proofErr w:type="spellStart"/>
      <w:r w:rsidRPr="00666E13">
        <w:rPr>
          <w:color w:val="000000"/>
          <w:sz w:val="28"/>
          <w:szCs w:val="28"/>
        </w:rPr>
        <w:t>приципів</w:t>
      </w:r>
      <w:proofErr w:type="spellEnd"/>
      <w:r w:rsidRPr="00666E13">
        <w:rPr>
          <w:color w:val="000000"/>
          <w:sz w:val="28"/>
          <w:szCs w:val="28"/>
        </w:rPr>
        <w:t xml:space="preserve"> </w:t>
      </w:r>
      <w:proofErr w:type="spellStart"/>
      <w:r w:rsidRPr="00666E13">
        <w:rPr>
          <w:color w:val="000000"/>
          <w:sz w:val="28"/>
          <w:szCs w:val="28"/>
        </w:rPr>
        <w:t>державної</w:t>
      </w:r>
      <w:proofErr w:type="spellEnd"/>
      <w:r w:rsidRPr="00666E13">
        <w:rPr>
          <w:color w:val="000000"/>
          <w:sz w:val="28"/>
          <w:szCs w:val="28"/>
        </w:rPr>
        <w:t xml:space="preserve"> </w:t>
      </w:r>
      <w:proofErr w:type="spellStart"/>
      <w:r w:rsidRPr="00666E13">
        <w:rPr>
          <w:color w:val="000000"/>
          <w:sz w:val="28"/>
          <w:szCs w:val="28"/>
        </w:rPr>
        <w:t>регуляторної</w:t>
      </w:r>
      <w:proofErr w:type="spellEnd"/>
      <w:r w:rsidRPr="00666E13">
        <w:rPr>
          <w:color w:val="000000"/>
          <w:sz w:val="28"/>
          <w:szCs w:val="28"/>
        </w:rPr>
        <w:t xml:space="preserve"> </w:t>
      </w:r>
      <w:proofErr w:type="spellStart"/>
      <w:r w:rsidRPr="00666E13">
        <w:rPr>
          <w:color w:val="000000"/>
          <w:sz w:val="28"/>
          <w:szCs w:val="28"/>
        </w:rPr>
        <w:t>політики</w:t>
      </w:r>
      <w:proofErr w:type="spellEnd"/>
      <w:r w:rsidRPr="00666E13">
        <w:rPr>
          <w:color w:val="000000"/>
          <w:sz w:val="28"/>
          <w:szCs w:val="28"/>
        </w:rPr>
        <w:t xml:space="preserve">  </w:t>
      </w:r>
      <w:proofErr w:type="spellStart"/>
      <w:r w:rsidRPr="00666E13">
        <w:rPr>
          <w:color w:val="000000"/>
          <w:sz w:val="28"/>
          <w:szCs w:val="28"/>
        </w:rPr>
        <w:t>визначено</w:t>
      </w:r>
      <w:proofErr w:type="spellEnd"/>
      <w:r w:rsidRPr="00666E13">
        <w:rPr>
          <w:color w:val="000000"/>
          <w:sz w:val="28"/>
          <w:szCs w:val="28"/>
        </w:rPr>
        <w:t xml:space="preserve">, </w:t>
      </w:r>
      <w:proofErr w:type="spellStart"/>
      <w:r w:rsidRPr="00666E13">
        <w:rPr>
          <w:color w:val="000000"/>
          <w:sz w:val="28"/>
          <w:szCs w:val="28"/>
        </w:rPr>
        <w:t>зокрема</w:t>
      </w:r>
      <w:proofErr w:type="spellEnd"/>
      <w:r w:rsidRPr="00666E13">
        <w:rPr>
          <w:color w:val="000000"/>
          <w:sz w:val="28"/>
          <w:szCs w:val="28"/>
        </w:rPr>
        <w:t>:</w:t>
      </w:r>
      <w:r w:rsidR="00B137A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32F70">
        <w:rPr>
          <w:rStyle w:val="a4"/>
          <w:b w:val="0"/>
          <w:color w:val="000000"/>
          <w:sz w:val="28"/>
          <w:szCs w:val="28"/>
        </w:rPr>
        <w:t>прозорість</w:t>
      </w:r>
      <w:proofErr w:type="spellEnd"/>
      <w:r w:rsidRPr="00B32F70">
        <w:rPr>
          <w:rStyle w:val="a4"/>
          <w:b w:val="0"/>
          <w:color w:val="000000"/>
          <w:sz w:val="28"/>
          <w:szCs w:val="28"/>
        </w:rPr>
        <w:t xml:space="preserve"> та </w:t>
      </w:r>
      <w:proofErr w:type="spellStart"/>
      <w:r w:rsidRPr="00B32F70">
        <w:rPr>
          <w:rStyle w:val="a4"/>
          <w:b w:val="0"/>
          <w:color w:val="000000"/>
          <w:sz w:val="28"/>
          <w:szCs w:val="28"/>
        </w:rPr>
        <w:t>врахування</w:t>
      </w:r>
      <w:proofErr w:type="spellEnd"/>
      <w:r w:rsidRPr="00B32F70"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r w:rsidRPr="00B32F70">
        <w:rPr>
          <w:rStyle w:val="a4"/>
          <w:b w:val="0"/>
          <w:color w:val="000000"/>
          <w:sz w:val="28"/>
          <w:szCs w:val="28"/>
        </w:rPr>
        <w:t>громадської</w:t>
      </w:r>
      <w:proofErr w:type="spellEnd"/>
      <w:r w:rsidRPr="00B32F70">
        <w:rPr>
          <w:rStyle w:val="a4"/>
          <w:b w:val="0"/>
          <w:color w:val="000000"/>
          <w:sz w:val="28"/>
          <w:szCs w:val="28"/>
        </w:rPr>
        <w:t xml:space="preserve"> думки</w:t>
      </w:r>
      <w:r w:rsidR="00B137A5" w:rsidRPr="00B32F70">
        <w:rPr>
          <w:rStyle w:val="a4"/>
          <w:b w:val="0"/>
          <w:color w:val="000000"/>
          <w:sz w:val="28"/>
          <w:szCs w:val="28"/>
          <w:lang w:val="uk-UA"/>
        </w:rPr>
        <w:t>.</w:t>
      </w:r>
      <w:r w:rsidR="00B137A5">
        <w:rPr>
          <w:rStyle w:val="a4"/>
          <w:color w:val="000000"/>
          <w:sz w:val="28"/>
          <w:szCs w:val="28"/>
          <w:lang w:val="uk-UA"/>
        </w:rPr>
        <w:t xml:space="preserve"> </w:t>
      </w:r>
      <w:r w:rsidRPr="00666E13">
        <w:rPr>
          <w:color w:val="000000"/>
          <w:sz w:val="28"/>
          <w:szCs w:val="28"/>
        </w:rPr>
        <w:t> </w:t>
      </w:r>
    </w:p>
    <w:p w:rsidR="00B137A5" w:rsidRPr="00CD7A97" w:rsidRDefault="00666E13" w:rsidP="00CD7A97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666E13">
        <w:rPr>
          <w:color w:val="000000"/>
          <w:sz w:val="28"/>
          <w:szCs w:val="28"/>
          <w:lang w:val="uk-UA"/>
        </w:rPr>
        <w:t>Статтею 6 Закону закріплені права громадян, суб’єктів господарювання, їх об’єднань, наукових установ та консультативно-дорадчих органів у здійсненні державної регуляторної політики.</w:t>
      </w:r>
    </w:p>
    <w:p w:rsidR="00B137A5" w:rsidRDefault="00B137A5" w:rsidP="00B137A5">
      <w:pPr>
        <w:spacing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B137A5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ВИРІШИЛИ:</w:t>
      </w:r>
    </w:p>
    <w:p w:rsidR="00B137A5" w:rsidRDefault="00B137A5" w:rsidP="00B137A5">
      <w:pPr>
        <w:pStyle w:val="a5"/>
        <w:spacing w:line="240" w:lineRule="auto"/>
        <w:ind w:left="0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</w:pPr>
      <w:r w:rsidRPr="00B137A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Обговорені проекти рішень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 xml:space="preserve"> міської ради прийняти до відома</w:t>
      </w:r>
    </w:p>
    <w:p w:rsidR="00B137A5" w:rsidRDefault="00B137A5" w:rsidP="00B137A5">
      <w:pPr>
        <w:pStyle w:val="a5"/>
        <w:spacing w:line="240" w:lineRule="auto"/>
        <w:ind w:left="0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</w:pPr>
    </w:p>
    <w:p w:rsidR="00CD7A97" w:rsidRDefault="00CD7A97" w:rsidP="00CD7A97">
      <w:pPr>
        <w:spacing w:line="240" w:lineRule="auto"/>
        <w:jc w:val="both"/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  <w:lang w:val="uk-UA"/>
        </w:rPr>
        <w:t>Голова Громадської ради</w:t>
      </w:r>
      <w:r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  <w:lang w:val="uk-UA"/>
        </w:rPr>
        <w:tab/>
        <w:t>Сергій КОЛОМОЄЦЬ</w:t>
      </w:r>
    </w:p>
    <w:p w:rsidR="00D07EB1" w:rsidRDefault="00D07EB1" w:rsidP="00CD7A97">
      <w:pPr>
        <w:spacing w:line="240" w:lineRule="auto"/>
        <w:jc w:val="both"/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  <w:lang w:val="uk-UA"/>
        </w:rPr>
      </w:pPr>
    </w:p>
    <w:p w:rsidR="00CD7A97" w:rsidRPr="00B137A5" w:rsidRDefault="00CD7A97" w:rsidP="00CD7A97">
      <w:pPr>
        <w:spacing w:line="240" w:lineRule="auto"/>
        <w:jc w:val="both"/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  <w:lang w:val="uk-UA"/>
        </w:rPr>
        <w:t>Секретар</w:t>
      </w:r>
      <w:r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  <w:lang w:val="uk-UA"/>
        </w:rPr>
        <w:tab/>
        <w:t>Надія БОБРОВСЬКА</w:t>
      </w:r>
    </w:p>
    <w:p w:rsidR="001626CA" w:rsidRPr="001626CA" w:rsidRDefault="001626CA" w:rsidP="001626CA">
      <w:pPr>
        <w:spacing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1626CA" w:rsidRPr="001626CA" w:rsidSect="006B535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709E1"/>
    <w:multiLevelType w:val="hybridMultilevel"/>
    <w:tmpl w:val="75B2A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D64"/>
    <w:rsid w:val="00003091"/>
    <w:rsid w:val="000052C4"/>
    <w:rsid w:val="000176BC"/>
    <w:rsid w:val="00020A0C"/>
    <w:rsid w:val="0002286D"/>
    <w:rsid w:val="00024A00"/>
    <w:rsid w:val="00025BC5"/>
    <w:rsid w:val="000269CC"/>
    <w:rsid w:val="0002732A"/>
    <w:rsid w:val="00027502"/>
    <w:rsid w:val="00030327"/>
    <w:rsid w:val="00030512"/>
    <w:rsid w:val="00031812"/>
    <w:rsid w:val="000401FD"/>
    <w:rsid w:val="00042677"/>
    <w:rsid w:val="000470FE"/>
    <w:rsid w:val="000472DC"/>
    <w:rsid w:val="000655CE"/>
    <w:rsid w:val="00073A80"/>
    <w:rsid w:val="00073B87"/>
    <w:rsid w:val="00074701"/>
    <w:rsid w:val="00076C46"/>
    <w:rsid w:val="00080DFB"/>
    <w:rsid w:val="00083543"/>
    <w:rsid w:val="00087213"/>
    <w:rsid w:val="000872E5"/>
    <w:rsid w:val="000914C1"/>
    <w:rsid w:val="000A460B"/>
    <w:rsid w:val="000B2168"/>
    <w:rsid w:val="000C44E5"/>
    <w:rsid w:val="000C6477"/>
    <w:rsid w:val="000D017A"/>
    <w:rsid w:val="000D1106"/>
    <w:rsid w:val="000D5C01"/>
    <w:rsid w:val="000D70BA"/>
    <w:rsid w:val="000E061F"/>
    <w:rsid w:val="000E11B0"/>
    <w:rsid w:val="000E2725"/>
    <w:rsid w:val="000F14E9"/>
    <w:rsid w:val="000F7087"/>
    <w:rsid w:val="00101716"/>
    <w:rsid w:val="001019C6"/>
    <w:rsid w:val="00101A31"/>
    <w:rsid w:val="001027EA"/>
    <w:rsid w:val="001032FD"/>
    <w:rsid w:val="001040E9"/>
    <w:rsid w:val="00104882"/>
    <w:rsid w:val="00107552"/>
    <w:rsid w:val="00111F75"/>
    <w:rsid w:val="00112069"/>
    <w:rsid w:val="00112568"/>
    <w:rsid w:val="00114428"/>
    <w:rsid w:val="001174A4"/>
    <w:rsid w:val="001226C1"/>
    <w:rsid w:val="00126674"/>
    <w:rsid w:val="001271CC"/>
    <w:rsid w:val="00130E4D"/>
    <w:rsid w:val="00131068"/>
    <w:rsid w:val="001335C2"/>
    <w:rsid w:val="001355BF"/>
    <w:rsid w:val="00145196"/>
    <w:rsid w:val="00145A3D"/>
    <w:rsid w:val="00146297"/>
    <w:rsid w:val="001509D2"/>
    <w:rsid w:val="00153B23"/>
    <w:rsid w:val="00154706"/>
    <w:rsid w:val="0015709C"/>
    <w:rsid w:val="001626CA"/>
    <w:rsid w:val="0016385F"/>
    <w:rsid w:val="00165E69"/>
    <w:rsid w:val="001727E2"/>
    <w:rsid w:val="00174827"/>
    <w:rsid w:val="00182713"/>
    <w:rsid w:val="00190B88"/>
    <w:rsid w:val="00190D48"/>
    <w:rsid w:val="001915CD"/>
    <w:rsid w:val="00196921"/>
    <w:rsid w:val="001A58CF"/>
    <w:rsid w:val="001A7682"/>
    <w:rsid w:val="001B24E3"/>
    <w:rsid w:val="001B342A"/>
    <w:rsid w:val="001B44B1"/>
    <w:rsid w:val="001B6ABA"/>
    <w:rsid w:val="001C0929"/>
    <w:rsid w:val="001C233E"/>
    <w:rsid w:val="001C2B65"/>
    <w:rsid w:val="001C308D"/>
    <w:rsid w:val="001C6802"/>
    <w:rsid w:val="001C7FCC"/>
    <w:rsid w:val="001D3D15"/>
    <w:rsid w:val="001D4CC0"/>
    <w:rsid w:val="001E411B"/>
    <w:rsid w:val="001E5848"/>
    <w:rsid w:val="001F173A"/>
    <w:rsid w:val="001F3768"/>
    <w:rsid w:val="001F4C66"/>
    <w:rsid w:val="001F4E04"/>
    <w:rsid w:val="001F537B"/>
    <w:rsid w:val="001F67E1"/>
    <w:rsid w:val="002039B8"/>
    <w:rsid w:val="00204768"/>
    <w:rsid w:val="002049F2"/>
    <w:rsid w:val="0021322E"/>
    <w:rsid w:val="0021603C"/>
    <w:rsid w:val="002164DB"/>
    <w:rsid w:val="00224EF9"/>
    <w:rsid w:val="00230025"/>
    <w:rsid w:val="00232FC9"/>
    <w:rsid w:val="0023463D"/>
    <w:rsid w:val="00236C82"/>
    <w:rsid w:val="002375F6"/>
    <w:rsid w:val="00237B18"/>
    <w:rsid w:val="00242D6C"/>
    <w:rsid w:val="002449BA"/>
    <w:rsid w:val="002518FC"/>
    <w:rsid w:val="00252569"/>
    <w:rsid w:val="00254B1F"/>
    <w:rsid w:val="00255E2B"/>
    <w:rsid w:val="0026110B"/>
    <w:rsid w:val="0027258E"/>
    <w:rsid w:val="00272B7E"/>
    <w:rsid w:val="00273719"/>
    <w:rsid w:val="00273D6B"/>
    <w:rsid w:val="00276ECD"/>
    <w:rsid w:val="00280334"/>
    <w:rsid w:val="00281EC7"/>
    <w:rsid w:val="0028473E"/>
    <w:rsid w:val="00286789"/>
    <w:rsid w:val="002879C2"/>
    <w:rsid w:val="00293385"/>
    <w:rsid w:val="00293AE2"/>
    <w:rsid w:val="00294459"/>
    <w:rsid w:val="00297095"/>
    <w:rsid w:val="002A0DAA"/>
    <w:rsid w:val="002A796D"/>
    <w:rsid w:val="002B2920"/>
    <w:rsid w:val="002B4DD1"/>
    <w:rsid w:val="002B5BC3"/>
    <w:rsid w:val="002B6823"/>
    <w:rsid w:val="002C4FD0"/>
    <w:rsid w:val="002D137A"/>
    <w:rsid w:val="002D501C"/>
    <w:rsid w:val="002D7E0C"/>
    <w:rsid w:val="002E436B"/>
    <w:rsid w:val="002E4755"/>
    <w:rsid w:val="002E5888"/>
    <w:rsid w:val="002E6072"/>
    <w:rsid w:val="002F41C6"/>
    <w:rsid w:val="003077D3"/>
    <w:rsid w:val="0031174F"/>
    <w:rsid w:val="003122B7"/>
    <w:rsid w:val="00323154"/>
    <w:rsid w:val="003235EF"/>
    <w:rsid w:val="0032491D"/>
    <w:rsid w:val="003315C2"/>
    <w:rsid w:val="00337430"/>
    <w:rsid w:val="00343338"/>
    <w:rsid w:val="00344439"/>
    <w:rsid w:val="00350AC9"/>
    <w:rsid w:val="0035264D"/>
    <w:rsid w:val="003528D9"/>
    <w:rsid w:val="0035531F"/>
    <w:rsid w:val="00357252"/>
    <w:rsid w:val="00363A52"/>
    <w:rsid w:val="003715D5"/>
    <w:rsid w:val="00375DF4"/>
    <w:rsid w:val="003765F7"/>
    <w:rsid w:val="00376E01"/>
    <w:rsid w:val="003775D1"/>
    <w:rsid w:val="00384B33"/>
    <w:rsid w:val="003850C6"/>
    <w:rsid w:val="003920FD"/>
    <w:rsid w:val="00396A6B"/>
    <w:rsid w:val="00396F40"/>
    <w:rsid w:val="003A3325"/>
    <w:rsid w:val="003A5259"/>
    <w:rsid w:val="003A5A5E"/>
    <w:rsid w:val="003A638F"/>
    <w:rsid w:val="003B3CC5"/>
    <w:rsid w:val="003B6798"/>
    <w:rsid w:val="003B6849"/>
    <w:rsid w:val="003B7B60"/>
    <w:rsid w:val="003C394E"/>
    <w:rsid w:val="003C78BE"/>
    <w:rsid w:val="003D0040"/>
    <w:rsid w:val="003D283C"/>
    <w:rsid w:val="003D2F30"/>
    <w:rsid w:val="003D66D2"/>
    <w:rsid w:val="003E03A9"/>
    <w:rsid w:val="003E0ECD"/>
    <w:rsid w:val="003E4160"/>
    <w:rsid w:val="003E7D22"/>
    <w:rsid w:val="003F3143"/>
    <w:rsid w:val="003F4F85"/>
    <w:rsid w:val="00405A56"/>
    <w:rsid w:val="00406B24"/>
    <w:rsid w:val="00411822"/>
    <w:rsid w:val="00413972"/>
    <w:rsid w:val="00413A6A"/>
    <w:rsid w:val="00413CC0"/>
    <w:rsid w:val="00414DE8"/>
    <w:rsid w:val="0041784D"/>
    <w:rsid w:val="0042138F"/>
    <w:rsid w:val="00426055"/>
    <w:rsid w:val="00431A6C"/>
    <w:rsid w:val="004327BC"/>
    <w:rsid w:val="00436FCE"/>
    <w:rsid w:val="00440335"/>
    <w:rsid w:val="004426DD"/>
    <w:rsid w:val="00447021"/>
    <w:rsid w:val="00447F16"/>
    <w:rsid w:val="0045072E"/>
    <w:rsid w:val="0045139E"/>
    <w:rsid w:val="004567BA"/>
    <w:rsid w:val="00456E60"/>
    <w:rsid w:val="0046265B"/>
    <w:rsid w:val="00464308"/>
    <w:rsid w:val="00464349"/>
    <w:rsid w:val="004650A4"/>
    <w:rsid w:val="00473B71"/>
    <w:rsid w:val="00477584"/>
    <w:rsid w:val="00484023"/>
    <w:rsid w:val="00484B6F"/>
    <w:rsid w:val="0048542B"/>
    <w:rsid w:val="00487C24"/>
    <w:rsid w:val="00490E90"/>
    <w:rsid w:val="00491480"/>
    <w:rsid w:val="0049365C"/>
    <w:rsid w:val="00493E77"/>
    <w:rsid w:val="004A03FC"/>
    <w:rsid w:val="004A3BB1"/>
    <w:rsid w:val="004A6249"/>
    <w:rsid w:val="004A6F30"/>
    <w:rsid w:val="004A7589"/>
    <w:rsid w:val="004B02A7"/>
    <w:rsid w:val="004B0F05"/>
    <w:rsid w:val="004B269B"/>
    <w:rsid w:val="004C0528"/>
    <w:rsid w:val="004C12FF"/>
    <w:rsid w:val="004C2143"/>
    <w:rsid w:val="004C2E87"/>
    <w:rsid w:val="004D09E2"/>
    <w:rsid w:val="004D38AB"/>
    <w:rsid w:val="004E3A9E"/>
    <w:rsid w:val="004E6509"/>
    <w:rsid w:val="004E6957"/>
    <w:rsid w:val="004F0EEB"/>
    <w:rsid w:val="004F51F5"/>
    <w:rsid w:val="004F5DEE"/>
    <w:rsid w:val="004F773C"/>
    <w:rsid w:val="00501E27"/>
    <w:rsid w:val="00501EA5"/>
    <w:rsid w:val="005021F0"/>
    <w:rsid w:val="00511546"/>
    <w:rsid w:val="005122A8"/>
    <w:rsid w:val="005135A7"/>
    <w:rsid w:val="00514A59"/>
    <w:rsid w:val="00515553"/>
    <w:rsid w:val="00517007"/>
    <w:rsid w:val="005229FA"/>
    <w:rsid w:val="00530CFB"/>
    <w:rsid w:val="00533A33"/>
    <w:rsid w:val="00533D54"/>
    <w:rsid w:val="00536078"/>
    <w:rsid w:val="00537338"/>
    <w:rsid w:val="00551428"/>
    <w:rsid w:val="0055652F"/>
    <w:rsid w:val="00556B2E"/>
    <w:rsid w:val="00556F92"/>
    <w:rsid w:val="005631BE"/>
    <w:rsid w:val="005635B5"/>
    <w:rsid w:val="00566813"/>
    <w:rsid w:val="00567DAA"/>
    <w:rsid w:val="00574D36"/>
    <w:rsid w:val="00582BC5"/>
    <w:rsid w:val="00586188"/>
    <w:rsid w:val="0059197F"/>
    <w:rsid w:val="005923BD"/>
    <w:rsid w:val="00593250"/>
    <w:rsid w:val="0059495E"/>
    <w:rsid w:val="00596567"/>
    <w:rsid w:val="005A0B4A"/>
    <w:rsid w:val="005A0CA8"/>
    <w:rsid w:val="005A5A79"/>
    <w:rsid w:val="005B18EB"/>
    <w:rsid w:val="005B3A20"/>
    <w:rsid w:val="005B486D"/>
    <w:rsid w:val="005B52EC"/>
    <w:rsid w:val="005B6F65"/>
    <w:rsid w:val="005C227F"/>
    <w:rsid w:val="005C5D1C"/>
    <w:rsid w:val="005D15CB"/>
    <w:rsid w:val="005D2ACB"/>
    <w:rsid w:val="005D52A7"/>
    <w:rsid w:val="005D69AA"/>
    <w:rsid w:val="005F017D"/>
    <w:rsid w:val="005F1FB5"/>
    <w:rsid w:val="005F3BEF"/>
    <w:rsid w:val="005F5F04"/>
    <w:rsid w:val="005F7B14"/>
    <w:rsid w:val="00602B78"/>
    <w:rsid w:val="006038A0"/>
    <w:rsid w:val="00603909"/>
    <w:rsid w:val="006040B8"/>
    <w:rsid w:val="00605A0D"/>
    <w:rsid w:val="006120E1"/>
    <w:rsid w:val="00615972"/>
    <w:rsid w:val="00620D38"/>
    <w:rsid w:val="00630125"/>
    <w:rsid w:val="00630A91"/>
    <w:rsid w:val="00633C67"/>
    <w:rsid w:val="00634C06"/>
    <w:rsid w:val="006358F1"/>
    <w:rsid w:val="006400C0"/>
    <w:rsid w:val="006409D5"/>
    <w:rsid w:val="00644B1F"/>
    <w:rsid w:val="00646C79"/>
    <w:rsid w:val="00647928"/>
    <w:rsid w:val="00651ABC"/>
    <w:rsid w:val="00652CED"/>
    <w:rsid w:val="00655F6E"/>
    <w:rsid w:val="00656BB0"/>
    <w:rsid w:val="00660D7A"/>
    <w:rsid w:val="00661902"/>
    <w:rsid w:val="00666A93"/>
    <w:rsid w:val="00666C47"/>
    <w:rsid w:val="00666E13"/>
    <w:rsid w:val="0067315B"/>
    <w:rsid w:val="006740A9"/>
    <w:rsid w:val="006743BA"/>
    <w:rsid w:val="006828CA"/>
    <w:rsid w:val="006A407C"/>
    <w:rsid w:val="006A5937"/>
    <w:rsid w:val="006A68A6"/>
    <w:rsid w:val="006A6FBC"/>
    <w:rsid w:val="006A7FBA"/>
    <w:rsid w:val="006B0A1C"/>
    <w:rsid w:val="006B0D05"/>
    <w:rsid w:val="006B2299"/>
    <w:rsid w:val="006B5355"/>
    <w:rsid w:val="006C587D"/>
    <w:rsid w:val="006C7504"/>
    <w:rsid w:val="006C7A3A"/>
    <w:rsid w:val="006D2255"/>
    <w:rsid w:val="006D3914"/>
    <w:rsid w:val="006F0DBA"/>
    <w:rsid w:val="006F1A4B"/>
    <w:rsid w:val="006F437B"/>
    <w:rsid w:val="0070035F"/>
    <w:rsid w:val="007013D9"/>
    <w:rsid w:val="00703F38"/>
    <w:rsid w:val="00704DE8"/>
    <w:rsid w:val="007068BD"/>
    <w:rsid w:val="00706CD3"/>
    <w:rsid w:val="007107D5"/>
    <w:rsid w:val="00712C85"/>
    <w:rsid w:val="00714C40"/>
    <w:rsid w:val="00716109"/>
    <w:rsid w:val="00721F38"/>
    <w:rsid w:val="007221F2"/>
    <w:rsid w:val="00723222"/>
    <w:rsid w:val="0072687C"/>
    <w:rsid w:val="00726912"/>
    <w:rsid w:val="00727399"/>
    <w:rsid w:val="007323C8"/>
    <w:rsid w:val="00732D10"/>
    <w:rsid w:val="007345C5"/>
    <w:rsid w:val="007355BA"/>
    <w:rsid w:val="00736F8A"/>
    <w:rsid w:val="00740FF5"/>
    <w:rsid w:val="00741F09"/>
    <w:rsid w:val="007431D4"/>
    <w:rsid w:val="00743628"/>
    <w:rsid w:val="00744289"/>
    <w:rsid w:val="0075458B"/>
    <w:rsid w:val="007573C3"/>
    <w:rsid w:val="0076008C"/>
    <w:rsid w:val="0076009A"/>
    <w:rsid w:val="00771390"/>
    <w:rsid w:val="00776207"/>
    <w:rsid w:val="007828D8"/>
    <w:rsid w:val="00787225"/>
    <w:rsid w:val="00795F86"/>
    <w:rsid w:val="007A427A"/>
    <w:rsid w:val="007A7C6B"/>
    <w:rsid w:val="007B0988"/>
    <w:rsid w:val="007B0B7A"/>
    <w:rsid w:val="007B26F9"/>
    <w:rsid w:val="007C12F0"/>
    <w:rsid w:val="007C4DFF"/>
    <w:rsid w:val="007C504F"/>
    <w:rsid w:val="007C54B5"/>
    <w:rsid w:val="007C7C3D"/>
    <w:rsid w:val="007D5F8B"/>
    <w:rsid w:val="007D691C"/>
    <w:rsid w:val="007E0C3D"/>
    <w:rsid w:val="007E29EA"/>
    <w:rsid w:val="007E6CDF"/>
    <w:rsid w:val="007F2395"/>
    <w:rsid w:val="007F73D7"/>
    <w:rsid w:val="007F73DB"/>
    <w:rsid w:val="007F7836"/>
    <w:rsid w:val="008109CA"/>
    <w:rsid w:val="00810F47"/>
    <w:rsid w:val="008122D1"/>
    <w:rsid w:val="0081245B"/>
    <w:rsid w:val="00814098"/>
    <w:rsid w:val="00815B2C"/>
    <w:rsid w:val="00820E7E"/>
    <w:rsid w:val="008229DA"/>
    <w:rsid w:val="00825397"/>
    <w:rsid w:val="008327B2"/>
    <w:rsid w:val="00836081"/>
    <w:rsid w:val="00845C98"/>
    <w:rsid w:val="008477FC"/>
    <w:rsid w:val="00852483"/>
    <w:rsid w:val="00852D39"/>
    <w:rsid w:val="008537F2"/>
    <w:rsid w:val="00854CC7"/>
    <w:rsid w:val="00855E6F"/>
    <w:rsid w:val="00861934"/>
    <w:rsid w:val="00863DD5"/>
    <w:rsid w:val="0086421A"/>
    <w:rsid w:val="00867608"/>
    <w:rsid w:val="00867DC6"/>
    <w:rsid w:val="00871658"/>
    <w:rsid w:val="00874B51"/>
    <w:rsid w:val="0087504C"/>
    <w:rsid w:val="0088002F"/>
    <w:rsid w:val="00881357"/>
    <w:rsid w:val="00885B62"/>
    <w:rsid w:val="008862EB"/>
    <w:rsid w:val="00887D64"/>
    <w:rsid w:val="00893DCB"/>
    <w:rsid w:val="00894A4E"/>
    <w:rsid w:val="008A0B83"/>
    <w:rsid w:val="008A150B"/>
    <w:rsid w:val="008A2757"/>
    <w:rsid w:val="008B00BB"/>
    <w:rsid w:val="008C523C"/>
    <w:rsid w:val="008C6D6F"/>
    <w:rsid w:val="008D2E80"/>
    <w:rsid w:val="008D3404"/>
    <w:rsid w:val="008E30F6"/>
    <w:rsid w:val="008F0AE7"/>
    <w:rsid w:val="008F7F83"/>
    <w:rsid w:val="00903D43"/>
    <w:rsid w:val="009048D8"/>
    <w:rsid w:val="00906544"/>
    <w:rsid w:val="00907623"/>
    <w:rsid w:val="009100C8"/>
    <w:rsid w:val="009108B1"/>
    <w:rsid w:val="00910969"/>
    <w:rsid w:val="009128B4"/>
    <w:rsid w:val="00913053"/>
    <w:rsid w:val="00917025"/>
    <w:rsid w:val="00921CFE"/>
    <w:rsid w:val="009258B6"/>
    <w:rsid w:val="0093603E"/>
    <w:rsid w:val="00940D91"/>
    <w:rsid w:val="009448CA"/>
    <w:rsid w:val="00946928"/>
    <w:rsid w:val="009518BE"/>
    <w:rsid w:val="00953B9F"/>
    <w:rsid w:val="009607DD"/>
    <w:rsid w:val="0096394B"/>
    <w:rsid w:val="00963AF0"/>
    <w:rsid w:val="00965C2A"/>
    <w:rsid w:val="00983039"/>
    <w:rsid w:val="00993FB3"/>
    <w:rsid w:val="00994C67"/>
    <w:rsid w:val="00995AF2"/>
    <w:rsid w:val="00996BD4"/>
    <w:rsid w:val="009A0036"/>
    <w:rsid w:val="009A0722"/>
    <w:rsid w:val="009A27B0"/>
    <w:rsid w:val="009A3D03"/>
    <w:rsid w:val="009A46B0"/>
    <w:rsid w:val="009A6ED3"/>
    <w:rsid w:val="009B5187"/>
    <w:rsid w:val="009C2686"/>
    <w:rsid w:val="009C3D25"/>
    <w:rsid w:val="009C4276"/>
    <w:rsid w:val="009C7C06"/>
    <w:rsid w:val="009D6505"/>
    <w:rsid w:val="009D7EFD"/>
    <w:rsid w:val="009E014E"/>
    <w:rsid w:val="009E2B07"/>
    <w:rsid w:val="009F2344"/>
    <w:rsid w:val="009F35F2"/>
    <w:rsid w:val="009F4E4C"/>
    <w:rsid w:val="009F73C9"/>
    <w:rsid w:val="009F7DEA"/>
    <w:rsid w:val="00A00091"/>
    <w:rsid w:val="00A00AB1"/>
    <w:rsid w:val="00A0283A"/>
    <w:rsid w:val="00A02F84"/>
    <w:rsid w:val="00A03BD4"/>
    <w:rsid w:val="00A04C2A"/>
    <w:rsid w:val="00A10216"/>
    <w:rsid w:val="00A17223"/>
    <w:rsid w:val="00A21F76"/>
    <w:rsid w:val="00A254D6"/>
    <w:rsid w:val="00A373C0"/>
    <w:rsid w:val="00A42130"/>
    <w:rsid w:val="00A44041"/>
    <w:rsid w:val="00A4738E"/>
    <w:rsid w:val="00A52F38"/>
    <w:rsid w:val="00A53A42"/>
    <w:rsid w:val="00A60170"/>
    <w:rsid w:val="00A6134E"/>
    <w:rsid w:val="00A61ECA"/>
    <w:rsid w:val="00A728DF"/>
    <w:rsid w:val="00A73ACA"/>
    <w:rsid w:val="00A852EB"/>
    <w:rsid w:val="00A856FB"/>
    <w:rsid w:val="00A90C67"/>
    <w:rsid w:val="00A911F6"/>
    <w:rsid w:val="00AA342E"/>
    <w:rsid w:val="00AB3353"/>
    <w:rsid w:val="00AB52D1"/>
    <w:rsid w:val="00AB5455"/>
    <w:rsid w:val="00AB5D88"/>
    <w:rsid w:val="00AB7779"/>
    <w:rsid w:val="00AD1F42"/>
    <w:rsid w:val="00AD3F67"/>
    <w:rsid w:val="00AE2904"/>
    <w:rsid w:val="00AE44FE"/>
    <w:rsid w:val="00AF2914"/>
    <w:rsid w:val="00AF40FE"/>
    <w:rsid w:val="00AF7C7D"/>
    <w:rsid w:val="00B016E9"/>
    <w:rsid w:val="00B04F7B"/>
    <w:rsid w:val="00B068C4"/>
    <w:rsid w:val="00B12990"/>
    <w:rsid w:val="00B132BE"/>
    <w:rsid w:val="00B137A5"/>
    <w:rsid w:val="00B20EDE"/>
    <w:rsid w:val="00B249DC"/>
    <w:rsid w:val="00B253AB"/>
    <w:rsid w:val="00B3214B"/>
    <w:rsid w:val="00B32F70"/>
    <w:rsid w:val="00B336F5"/>
    <w:rsid w:val="00B443A8"/>
    <w:rsid w:val="00B45860"/>
    <w:rsid w:val="00B47F68"/>
    <w:rsid w:val="00B55635"/>
    <w:rsid w:val="00B60634"/>
    <w:rsid w:val="00B67023"/>
    <w:rsid w:val="00B701D3"/>
    <w:rsid w:val="00B83B34"/>
    <w:rsid w:val="00BA1BB7"/>
    <w:rsid w:val="00BA1D38"/>
    <w:rsid w:val="00BA2391"/>
    <w:rsid w:val="00BA6B95"/>
    <w:rsid w:val="00BB2C3C"/>
    <w:rsid w:val="00BB65EB"/>
    <w:rsid w:val="00BB7F6A"/>
    <w:rsid w:val="00BC39C4"/>
    <w:rsid w:val="00BC3D54"/>
    <w:rsid w:val="00BC4C3E"/>
    <w:rsid w:val="00BC5740"/>
    <w:rsid w:val="00BD5E5D"/>
    <w:rsid w:val="00BD6186"/>
    <w:rsid w:val="00BD6ED6"/>
    <w:rsid w:val="00BE5749"/>
    <w:rsid w:val="00BE5944"/>
    <w:rsid w:val="00BF12B6"/>
    <w:rsid w:val="00BF2AF1"/>
    <w:rsid w:val="00BF6CA8"/>
    <w:rsid w:val="00C0027D"/>
    <w:rsid w:val="00C0625D"/>
    <w:rsid w:val="00C14FD6"/>
    <w:rsid w:val="00C17259"/>
    <w:rsid w:val="00C20E44"/>
    <w:rsid w:val="00C218E1"/>
    <w:rsid w:val="00C30432"/>
    <w:rsid w:val="00C37243"/>
    <w:rsid w:val="00C431E9"/>
    <w:rsid w:val="00C437F3"/>
    <w:rsid w:val="00C465DB"/>
    <w:rsid w:val="00C46C5B"/>
    <w:rsid w:val="00C5317F"/>
    <w:rsid w:val="00C541BC"/>
    <w:rsid w:val="00C562F2"/>
    <w:rsid w:val="00C634CB"/>
    <w:rsid w:val="00C63E14"/>
    <w:rsid w:val="00C6547E"/>
    <w:rsid w:val="00C65627"/>
    <w:rsid w:val="00C711BA"/>
    <w:rsid w:val="00C71746"/>
    <w:rsid w:val="00C77F9C"/>
    <w:rsid w:val="00C94C47"/>
    <w:rsid w:val="00C960DA"/>
    <w:rsid w:val="00C9650D"/>
    <w:rsid w:val="00C97207"/>
    <w:rsid w:val="00CA02CC"/>
    <w:rsid w:val="00CB3E2F"/>
    <w:rsid w:val="00CB50BA"/>
    <w:rsid w:val="00CB54A2"/>
    <w:rsid w:val="00CB703B"/>
    <w:rsid w:val="00CC12FF"/>
    <w:rsid w:val="00CD4393"/>
    <w:rsid w:val="00CD71BF"/>
    <w:rsid w:val="00CD7A97"/>
    <w:rsid w:val="00CE3279"/>
    <w:rsid w:val="00CE7ABE"/>
    <w:rsid w:val="00CF0468"/>
    <w:rsid w:val="00CF1673"/>
    <w:rsid w:val="00CF1ACB"/>
    <w:rsid w:val="00CF34CC"/>
    <w:rsid w:val="00CF6395"/>
    <w:rsid w:val="00CF71BB"/>
    <w:rsid w:val="00CF7399"/>
    <w:rsid w:val="00D01D92"/>
    <w:rsid w:val="00D07EB1"/>
    <w:rsid w:val="00D10B4D"/>
    <w:rsid w:val="00D11C88"/>
    <w:rsid w:val="00D16C3B"/>
    <w:rsid w:val="00D22037"/>
    <w:rsid w:val="00D24E63"/>
    <w:rsid w:val="00D259F8"/>
    <w:rsid w:val="00D26DF3"/>
    <w:rsid w:val="00D2784A"/>
    <w:rsid w:val="00D34CBA"/>
    <w:rsid w:val="00D35300"/>
    <w:rsid w:val="00D35B3F"/>
    <w:rsid w:val="00D36219"/>
    <w:rsid w:val="00D46A50"/>
    <w:rsid w:val="00D50A8F"/>
    <w:rsid w:val="00D574F6"/>
    <w:rsid w:val="00D64489"/>
    <w:rsid w:val="00D647A7"/>
    <w:rsid w:val="00D64F47"/>
    <w:rsid w:val="00D76091"/>
    <w:rsid w:val="00D77363"/>
    <w:rsid w:val="00D80120"/>
    <w:rsid w:val="00D80C81"/>
    <w:rsid w:val="00D81807"/>
    <w:rsid w:val="00D834B9"/>
    <w:rsid w:val="00D846BE"/>
    <w:rsid w:val="00D84BC9"/>
    <w:rsid w:val="00D93DB3"/>
    <w:rsid w:val="00D961AE"/>
    <w:rsid w:val="00DA1CE0"/>
    <w:rsid w:val="00DB13B4"/>
    <w:rsid w:val="00DB2EAD"/>
    <w:rsid w:val="00DB7436"/>
    <w:rsid w:val="00DC45AC"/>
    <w:rsid w:val="00DD22EF"/>
    <w:rsid w:val="00DD6C92"/>
    <w:rsid w:val="00DE37F3"/>
    <w:rsid w:val="00DE6298"/>
    <w:rsid w:val="00DE7020"/>
    <w:rsid w:val="00DE7EFF"/>
    <w:rsid w:val="00DF0899"/>
    <w:rsid w:val="00DF25B6"/>
    <w:rsid w:val="00DF2875"/>
    <w:rsid w:val="00DF44F4"/>
    <w:rsid w:val="00DF495C"/>
    <w:rsid w:val="00E00F22"/>
    <w:rsid w:val="00E0111F"/>
    <w:rsid w:val="00E01185"/>
    <w:rsid w:val="00E066E7"/>
    <w:rsid w:val="00E1510E"/>
    <w:rsid w:val="00E16347"/>
    <w:rsid w:val="00E175F6"/>
    <w:rsid w:val="00E21A37"/>
    <w:rsid w:val="00E2293B"/>
    <w:rsid w:val="00E23CF0"/>
    <w:rsid w:val="00E24EF6"/>
    <w:rsid w:val="00E310F4"/>
    <w:rsid w:val="00E32A5F"/>
    <w:rsid w:val="00E3358A"/>
    <w:rsid w:val="00E34B02"/>
    <w:rsid w:val="00E34D04"/>
    <w:rsid w:val="00E35D74"/>
    <w:rsid w:val="00E43F33"/>
    <w:rsid w:val="00E52576"/>
    <w:rsid w:val="00E52F57"/>
    <w:rsid w:val="00E73049"/>
    <w:rsid w:val="00E80431"/>
    <w:rsid w:val="00E80C3B"/>
    <w:rsid w:val="00E80FDA"/>
    <w:rsid w:val="00E92C3A"/>
    <w:rsid w:val="00E93B7D"/>
    <w:rsid w:val="00E95B2C"/>
    <w:rsid w:val="00E973A8"/>
    <w:rsid w:val="00EA2785"/>
    <w:rsid w:val="00EB7B37"/>
    <w:rsid w:val="00EC2AFD"/>
    <w:rsid w:val="00EC51CA"/>
    <w:rsid w:val="00EC67D6"/>
    <w:rsid w:val="00EC6958"/>
    <w:rsid w:val="00ED1183"/>
    <w:rsid w:val="00ED3333"/>
    <w:rsid w:val="00ED684E"/>
    <w:rsid w:val="00ED780C"/>
    <w:rsid w:val="00EE2C30"/>
    <w:rsid w:val="00EF0CB6"/>
    <w:rsid w:val="00EF48B4"/>
    <w:rsid w:val="00EF6AE0"/>
    <w:rsid w:val="00F00D6D"/>
    <w:rsid w:val="00F013C1"/>
    <w:rsid w:val="00F02E23"/>
    <w:rsid w:val="00F03827"/>
    <w:rsid w:val="00F1080C"/>
    <w:rsid w:val="00F1150A"/>
    <w:rsid w:val="00F14207"/>
    <w:rsid w:val="00F25473"/>
    <w:rsid w:val="00F4483A"/>
    <w:rsid w:val="00F4543F"/>
    <w:rsid w:val="00F46FF4"/>
    <w:rsid w:val="00F47869"/>
    <w:rsid w:val="00F52F54"/>
    <w:rsid w:val="00F53CBA"/>
    <w:rsid w:val="00F54C79"/>
    <w:rsid w:val="00F576BB"/>
    <w:rsid w:val="00F66789"/>
    <w:rsid w:val="00F67B90"/>
    <w:rsid w:val="00F67BEF"/>
    <w:rsid w:val="00F704E2"/>
    <w:rsid w:val="00F728EC"/>
    <w:rsid w:val="00F73CB6"/>
    <w:rsid w:val="00F741D4"/>
    <w:rsid w:val="00F743E2"/>
    <w:rsid w:val="00F769D1"/>
    <w:rsid w:val="00F76F10"/>
    <w:rsid w:val="00F843A5"/>
    <w:rsid w:val="00F87FF6"/>
    <w:rsid w:val="00F9313F"/>
    <w:rsid w:val="00F96028"/>
    <w:rsid w:val="00F96037"/>
    <w:rsid w:val="00FA1958"/>
    <w:rsid w:val="00FB219E"/>
    <w:rsid w:val="00FB3015"/>
    <w:rsid w:val="00FB4402"/>
    <w:rsid w:val="00FD1377"/>
    <w:rsid w:val="00FD30D6"/>
    <w:rsid w:val="00FE276F"/>
    <w:rsid w:val="00FE2A90"/>
    <w:rsid w:val="00FE69CB"/>
    <w:rsid w:val="00FF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62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2875"/>
    <w:rPr>
      <w:b/>
      <w:bCs/>
    </w:rPr>
  </w:style>
  <w:style w:type="paragraph" w:styleId="a5">
    <w:name w:val="List Paragraph"/>
    <w:basedOn w:val="a"/>
    <w:uiPriority w:val="34"/>
    <w:qFormat/>
    <w:rsid w:val="00B137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62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2875"/>
    <w:rPr>
      <w:b/>
      <w:bCs/>
    </w:rPr>
  </w:style>
  <w:style w:type="paragraph" w:styleId="a5">
    <w:name w:val="List Paragraph"/>
    <w:basedOn w:val="a"/>
    <w:uiPriority w:val="34"/>
    <w:qFormat/>
    <w:rsid w:val="00B13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1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</dc:creator>
  <cp:keywords/>
  <dc:description/>
  <cp:lastModifiedBy>KATERINA</cp:lastModifiedBy>
  <cp:revision>19</cp:revision>
  <dcterms:created xsi:type="dcterms:W3CDTF">2021-06-25T06:45:00Z</dcterms:created>
  <dcterms:modified xsi:type="dcterms:W3CDTF">2021-06-25T08:30:00Z</dcterms:modified>
</cp:coreProperties>
</file>